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i/>
          <w:iCs/>
        </w:rPr>
        <w:id w:val="-156690127"/>
        <w:docPartObj>
          <w:docPartGallery w:val="Cover Pages"/>
          <w:docPartUnique/>
        </w:docPartObj>
      </w:sdtPr>
      <w:sdtEndPr>
        <w:rPr>
          <w:b/>
          <w:i w:val="0"/>
          <w:iCs w:val="0"/>
          <w:spacing w:val="-3"/>
          <w:szCs w:val="24"/>
        </w:rPr>
      </w:sdtEndPr>
      <w:sdtContent>
        <w:p w14:paraId="272D2A07" w14:textId="2CBAE503" w:rsidR="003B7579" w:rsidRPr="003B7579" w:rsidRDefault="003B7579" w:rsidP="003B7579">
          <w:pPr>
            <w:spacing w:before="240" w:after="60"/>
            <w:jc w:val="center"/>
            <w:outlineLvl w:val="6"/>
            <w:rPr>
              <w:rFonts w:ascii="Arial" w:hAnsi="Arial" w:cs="Arial"/>
              <w:b/>
              <w:sz w:val="40"/>
              <w:szCs w:val="40"/>
            </w:rPr>
          </w:pPr>
          <w:r w:rsidRPr="003B7579">
            <w:rPr>
              <w:rFonts w:ascii="Arial" w:hAnsi="Arial" w:cs="Arial"/>
              <w:b/>
              <w:sz w:val="40"/>
              <w:szCs w:val="40"/>
            </w:rPr>
            <w:t xml:space="preserve">LIBRARY </w:t>
          </w:r>
          <w:r w:rsidR="00EE7FD6">
            <w:rPr>
              <w:rFonts w:ascii="Arial" w:hAnsi="Arial" w:cs="Arial"/>
              <w:b/>
              <w:sz w:val="40"/>
              <w:szCs w:val="40"/>
            </w:rPr>
            <w:t xml:space="preserve">SAFE CHILD </w:t>
          </w:r>
          <w:r w:rsidR="006B3CDB">
            <w:rPr>
              <w:rFonts w:ascii="Arial" w:hAnsi="Arial" w:cs="Arial"/>
              <w:b/>
              <w:sz w:val="40"/>
              <w:szCs w:val="40"/>
            </w:rPr>
            <w:t>PLAN</w:t>
          </w:r>
        </w:p>
        <w:p w14:paraId="0AB20B63" w14:textId="77777777" w:rsidR="003B7579" w:rsidRPr="003B7579" w:rsidRDefault="003B7579" w:rsidP="003B7579">
          <w:pPr>
            <w:jc w:val="center"/>
            <w:rPr>
              <w:rFonts w:ascii="Arial" w:hAnsi="Arial" w:cs="Arial"/>
              <w:b/>
              <w:sz w:val="40"/>
              <w:szCs w:val="40"/>
            </w:rPr>
          </w:pPr>
        </w:p>
        <w:p w14:paraId="6B6B9B52" w14:textId="77777777" w:rsidR="003B7579" w:rsidRPr="003B7579" w:rsidRDefault="003B7579" w:rsidP="003B7579">
          <w:pPr>
            <w:jc w:val="center"/>
            <w:rPr>
              <w:rFonts w:ascii="Arial" w:hAnsi="Arial" w:cs="Arial"/>
              <w:b/>
              <w:sz w:val="40"/>
              <w:szCs w:val="40"/>
            </w:rPr>
          </w:pPr>
        </w:p>
        <w:p w14:paraId="1A328823" w14:textId="77777777" w:rsidR="003B7579" w:rsidRPr="003B7579" w:rsidRDefault="003B7579" w:rsidP="003B7579">
          <w:pPr>
            <w:jc w:val="center"/>
            <w:rPr>
              <w:rFonts w:ascii="Arial" w:hAnsi="Arial" w:cs="Arial"/>
              <w:b/>
              <w:sz w:val="40"/>
              <w:szCs w:val="40"/>
            </w:rPr>
          </w:pPr>
        </w:p>
        <w:p w14:paraId="1F9D5732" w14:textId="77777777" w:rsidR="003B7579" w:rsidRPr="003B7579" w:rsidRDefault="003B7579" w:rsidP="003B7579">
          <w:pPr>
            <w:jc w:val="center"/>
            <w:rPr>
              <w:rFonts w:ascii="Arial" w:hAnsi="Arial" w:cs="Arial"/>
              <w:b/>
              <w:sz w:val="40"/>
              <w:szCs w:val="40"/>
            </w:rPr>
          </w:pPr>
        </w:p>
        <w:p w14:paraId="7226E0A5" w14:textId="77777777" w:rsidR="003B7579" w:rsidRPr="003B7579" w:rsidRDefault="003B7579" w:rsidP="003B7579">
          <w:pPr>
            <w:jc w:val="center"/>
            <w:rPr>
              <w:rFonts w:ascii="Arial" w:hAnsi="Arial" w:cs="Arial"/>
              <w:b/>
              <w:sz w:val="40"/>
              <w:szCs w:val="40"/>
            </w:rPr>
          </w:pPr>
        </w:p>
        <w:p w14:paraId="5884FEB8" w14:textId="7CA93EAB" w:rsidR="003B7579" w:rsidRPr="003B7579" w:rsidRDefault="003B7579" w:rsidP="003B7579">
          <w:pPr>
            <w:tabs>
              <w:tab w:val="center" w:pos="4680"/>
            </w:tabs>
            <w:jc w:val="center"/>
            <w:rPr>
              <w:rFonts w:ascii="Arial" w:hAnsi="Arial" w:cs="Arial"/>
              <w:b/>
              <w:spacing w:val="-2"/>
              <w:sz w:val="28"/>
              <w:szCs w:val="28"/>
            </w:rPr>
          </w:pPr>
          <w:r w:rsidRPr="003B7579">
            <w:rPr>
              <w:rFonts w:ascii="Arial" w:hAnsi="Arial" w:cs="Arial"/>
              <w:b/>
              <w:spacing w:val="-2"/>
              <w:sz w:val="28"/>
              <w:szCs w:val="28"/>
            </w:rPr>
            <w:t>Prepared for:`</w:t>
          </w:r>
        </w:p>
        <w:p w14:paraId="012CBE87" w14:textId="77777777" w:rsidR="003B7579" w:rsidRPr="003B7579" w:rsidRDefault="003B7579" w:rsidP="003B7579">
          <w:pPr>
            <w:tabs>
              <w:tab w:val="center" w:pos="4680"/>
            </w:tabs>
            <w:jc w:val="center"/>
            <w:rPr>
              <w:rFonts w:ascii="Arial" w:hAnsi="Arial" w:cs="Arial"/>
              <w:b/>
              <w:spacing w:val="-2"/>
              <w:sz w:val="40"/>
              <w:szCs w:val="40"/>
            </w:rPr>
          </w:pPr>
        </w:p>
        <w:p w14:paraId="2C95E0D0" w14:textId="77777777" w:rsidR="003B7579" w:rsidRPr="003B7579" w:rsidRDefault="003B7579" w:rsidP="003B7579">
          <w:pPr>
            <w:jc w:val="center"/>
            <w:rPr>
              <w:rFonts w:ascii="Arial" w:hAnsi="Arial" w:cs="Arial"/>
              <w:b/>
              <w:spacing w:val="-2"/>
              <w:sz w:val="40"/>
              <w:szCs w:val="40"/>
            </w:rPr>
          </w:pPr>
        </w:p>
        <w:p w14:paraId="0CDE6601" w14:textId="77777777" w:rsidR="003B7579" w:rsidRPr="003B7579" w:rsidRDefault="003B7579" w:rsidP="003B7579">
          <w:pPr>
            <w:jc w:val="center"/>
            <w:rPr>
              <w:rFonts w:ascii="Arial" w:hAnsi="Arial" w:cs="Arial"/>
              <w:b/>
              <w:caps/>
              <w:color w:val="FF0000"/>
              <w:spacing w:val="-2"/>
              <w:sz w:val="40"/>
              <w:szCs w:val="40"/>
            </w:rPr>
          </w:pPr>
          <w:r w:rsidRPr="003B7579">
            <w:rPr>
              <w:rFonts w:ascii="Arial" w:hAnsi="Arial" w:cs="Arial"/>
              <w:b/>
              <w:caps/>
              <w:color w:val="FF0000"/>
              <w:spacing w:val="-2"/>
              <w:sz w:val="40"/>
              <w:szCs w:val="40"/>
            </w:rPr>
            <w:t>(INSERT YOUR AGENCY HERE)</w:t>
          </w:r>
        </w:p>
        <w:p w14:paraId="4AFBFC8E" w14:textId="77777777" w:rsidR="003B7579" w:rsidRPr="003B7579" w:rsidRDefault="003B7579" w:rsidP="003B7579">
          <w:pPr>
            <w:jc w:val="center"/>
            <w:rPr>
              <w:rFonts w:ascii="Arial" w:hAnsi="Arial" w:cs="Arial"/>
              <w:b/>
              <w:caps/>
              <w:spacing w:val="-2"/>
              <w:sz w:val="40"/>
              <w:szCs w:val="40"/>
            </w:rPr>
          </w:pPr>
        </w:p>
        <w:p w14:paraId="249A2765" w14:textId="77777777" w:rsidR="005A5B6C" w:rsidRPr="003B7579" w:rsidRDefault="005A5B6C" w:rsidP="005A5B6C">
          <w:pPr>
            <w:tabs>
              <w:tab w:val="clear" w:pos="-720"/>
            </w:tabs>
            <w:suppressAutoHyphens w:val="0"/>
            <w:overflowPunct/>
            <w:jc w:val="center"/>
            <w:textAlignment w:val="auto"/>
            <w:rPr>
              <w:rFonts w:ascii="Arial" w:hAnsi="Arial" w:cs="Arial"/>
              <w:caps/>
              <w:spacing w:val="-2"/>
              <w:sz w:val="40"/>
              <w:szCs w:val="40"/>
            </w:rPr>
          </w:pPr>
        </w:p>
        <w:p w14:paraId="48E60AE8" w14:textId="77777777" w:rsidR="005A5B6C" w:rsidRPr="003B7579" w:rsidRDefault="005A5B6C" w:rsidP="005A5B6C">
          <w:pPr>
            <w:tabs>
              <w:tab w:val="clear" w:pos="-720"/>
            </w:tabs>
            <w:suppressAutoHyphens w:val="0"/>
            <w:overflowPunct/>
            <w:jc w:val="center"/>
            <w:textAlignment w:val="auto"/>
            <w:rPr>
              <w:rFonts w:ascii="Arial" w:hAnsi="Arial" w:cs="Arial"/>
              <w:spacing w:val="-2"/>
              <w:sz w:val="40"/>
              <w:szCs w:val="40"/>
            </w:rPr>
          </w:pPr>
        </w:p>
        <w:p w14:paraId="3C3D4F7B" w14:textId="77777777" w:rsidR="005A5B6C" w:rsidRPr="00F45AA5" w:rsidRDefault="005A5B6C" w:rsidP="005A5B6C">
          <w:pPr>
            <w:tabs>
              <w:tab w:val="clear" w:pos="-720"/>
            </w:tabs>
            <w:suppressAutoHyphens w:val="0"/>
            <w:overflowPunct/>
            <w:jc w:val="left"/>
            <w:textAlignment w:val="auto"/>
            <w:rPr>
              <w:rFonts w:ascii="Arial" w:hAnsi="Arial" w:cs="Arial"/>
              <w:sz w:val="20"/>
              <w:szCs w:val="24"/>
            </w:rPr>
          </w:pPr>
        </w:p>
        <w:p w14:paraId="171EFC6D"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AC693CD"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4F20EDC6"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D4E97A7"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0B1CA987"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65A05AEF"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53CD7A2F"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0CD5447B"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6CB0C945"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CF9C57D"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51A0176"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41B6D66C"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E4CBCD0"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00F4274C"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19436C6"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E060B32"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68E84428"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18BA390"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550E9232" w14:textId="77777777" w:rsidR="00F45AA5" w:rsidRPr="00F45AA5" w:rsidRDefault="00F45AA5" w:rsidP="00F45AA5">
          <w:pPr>
            <w:spacing w:after="160" w:line="259" w:lineRule="auto"/>
            <w:rPr>
              <w:rFonts w:ascii="Arial" w:eastAsiaTheme="minorHAnsi" w:hAnsi="Arial" w:cs="Arial"/>
            </w:rPr>
          </w:pPr>
          <w:r w:rsidRPr="00F45AA5">
            <w:rPr>
              <w:rFonts w:ascii="Arial" w:eastAsiaTheme="minorHAnsi" w:hAnsi="Arial" w:cs="Arial"/>
            </w:rPr>
            <w:t>Reviewed by (print name):  __________________________</w:t>
          </w:r>
          <w:r w:rsidR="00F42D09">
            <w:rPr>
              <w:rFonts w:ascii="Arial" w:eastAsiaTheme="minorHAnsi" w:hAnsi="Arial" w:cs="Arial"/>
            </w:rPr>
            <w:t>____</w:t>
          </w:r>
          <w:r w:rsidRPr="00F45AA5">
            <w:rPr>
              <w:rFonts w:ascii="Arial" w:eastAsiaTheme="minorHAnsi" w:hAnsi="Arial" w:cs="Arial"/>
            </w:rPr>
            <w:t>______</w:t>
          </w:r>
          <w:r w:rsidRPr="00F45AA5">
            <w:rPr>
              <w:rFonts w:ascii="Arial" w:eastAsiaTheme="minorHAnsi" w:hAnsi="Arial" w:cs="Arial"/>
            </w:rPr>
            <w:tab/>
          </w:r>
        </w:p>
        <w:p w14:paraId="2B0B5B90" w14:textId="77777777" w:rsidR="00F42D09" w:rsidRDefault="00F45AA5" w:rsidP="00F42D09">
          <w:pPr>
            <w:spacing w:after="160" w:line="259" w:lineRule="auto"/>
            <w:rPr>
              <w:rFonts w:ascii="Arial" w:eastAsiaTheme="minorHAnsi" w:hAnsi="Arial" w:cs="Arial"/>
            </w:rPr>
          </w:pPr>
          <w:r w:rsidRPr="00F45AA5">
            <w:rPr>
              <w:rFonts w:ascii="Arial" w:eastAsiaTheme="minorHAnsi" w:hAnsi="Arial" w:cs="Arial"/>
            </w:rPr>
            <w:t>Signature</w:t>
          </w:r>
          <w:r w:rsidR="001E72E3" w:rsidRPr="00F45AA5">
            <w:rPr>
              <w:rFonts w:ascii="Arial" w:eastAsiaTheme="minorHAnsi" w:hAnsi="Arial" w:cs="Arial"/>
            </w:rPr>
            <w:t>: _</w:t>
          </w:r>
          <w:r w:rsidRPr="00F45AA5">
            <w:rPr>
              <w:rFonts w:ascii="Arial" w:eastAsiaTheme="minorHAnsi" w:hAnsi="Arial" w:cs="Arial"/>
            </w:rPr>
            <w:t>_____________________________________________ Date: __________</w:t>
          </w:r>
          <w:r w:rsidR="00F42D09" w:rsidRPr="00F42D09">
            <w:rPr>
              <w:rFonts w:ascii="Arial" w:eastAsiaTheme="minorHAnsi" w:hAnsi="Arial" w:cs="Arial"/>
            </w:rPr>
            <w:t xml:space="preserve"> </w:t>
          </w:r>
        </w:p>
        <w:p w14:paraId="0F56A6A4" w14:textId="77777777" w:rsidR="003B7579" w:rsidRDefault="003B7579">
          <w:pPr>
            <w:widowControl/>
            <w:tabs>
              <w:tab w:val="clear" w:pos="-720"/>
            </w:tabs>
            <w:suppressAutoHyphens w:val="0"/>
            <w:overflowPunct/>
            <w:autoSpaceDE/>
            <w:autoSpaceDN/>
            <w:adjustRightInd/>
            <w:spacing w:after="200" w:line="276" w:lineRule="auto"/>
            <w:jc w:val="left"/>
            <w:textAlignment w:val="auto"/>
            <w:rPr>
              <w:rFonts w:ascii="Arial" w:eastAsiaTheme="minorHAnsi" w:hAnsi="Arial" w:cs="Arial"/>
            </w:rPr>
          </w:pPr>
          <w:r>
            <w:rPr>
              <w:rFonts w:ascii="Arial" w:eastAsiaTheme="minorHAnsi" w:hAnsi="Arial" w:cs="Arial"/>
            </w:rPr>
            <w:br w:type="page"/>
          </w:r>
        </w:p>
        <w:p w14:paraId="6DC45D28" w14:textId="376DEE2B" w:rsidR="005A5B6C" w:rsidRPr="00F45AA5" w:rsidRDefault="006B3CDB" w:rsidP="00F45AA5">
          <w:pPr>
            <w:spacing w:after="160" w:line="259" w:lineRule="auto"/>
            <w:rPr>
              <w:rFonts w:ascii="Arial" w:eastAsiaTheme="minorHAnsi" w:hAnsi="Arial" w:cs="Arial"/>
            </w:rPr>
          </w:pPr>
        </w:p>
      </w:sdtContent>
    </w:sdt>
    <w:p w14:paraId="46BC0DB1" w14:textId="0E81D39A" w:rsidR="00B72E42" w:rsidRPr="00096D4B" w:rsidRDefault="00B72E42" w:rsidP="00096D4B">
      <w:pPr>
        <w:tabs>
          <w:tab w:val="center" w:pos="4680"/>
        </w:tabs>
        <w:jc w:val="center"/>
        <w:rPr>
          <w:rFonts w:ascii="Arial" w:hAnsi="Arial" w:cs="Arial"/>
          <w:spacing w:val="-3"/>
          <w:szCs w:val="24"/>
        </w:rPr>
      </w:pPr>
      <w:r w:rsidRPr="003B7579">
        <w:rPr>
          <w:rFonts w:ascii="Arial" w:hAnsi="Arial" w:cs="Arial"/>
          <w:b/>
          <w:spacing w:val="-3"/>
          <w:szCs w:val="24"/>
        </w:rPr>
        <w:t>TABLE OF CONTENTS</w:t>
      </w:r>
    </w:p>
    <w:p w14:paraId="2E61D451" w14:textId="101A95E6" w:rsidR="00E84D8B" w:rsidRDefault="00E84D8B">
      <w:pPr>
        <w:pStyle w:val="TOC1"/>
        <w:rPr>
          <w:rFonts w:asciiTheme="minorHAnsi" w:eastAsiaTheme="minorEastAsia" w:hAnsiTheme="minorHAnsi" w:cstheme="minorBidi"/>
          <w:noProof/>
          <w:kern w:val="2"/>
          <w:szCs w:val="24"/>
          <w:lang w:eastAsia="ja-JP"/>
          <w14:ligatures w14:val="standardContextual"/>
        </w:rPr>
      </w:pPr>
      <w:r>
        <w:rPr>
          <w:rFonts w:ascii="Franklin Gothic Book" w:hAnsi="Franklin Gothic Book" w:cs="Arial"/>
          <w:spacing w:val="-3"/>
          <w:szCs w:val="24"/>
        </w:rPr>
        <w:fldChar w:fldCharType="begin"/>
      </w:r>
      <w:r>
        <w:rPr>
          <w:rFonts w:ascii="Franklin Gothic Book" w:hAnsi="Franklin Gothic Book" w:cs="Arial"/>
          <w:spacing w:val="-3"/>
          <w:szCs w:val="24"/>
        </w:rPr>
        <w:instrText xml:space="preserve"> TOC \o "1-3" \h \z \u </w:instrText>
      </w:r>
      <w:r>
        <w:rPr>
          <w:rFonts w:ascii="Franklin Gothic Book" w:hAnsi="Franklin Gothic Book" w:cs="Arial"/>
          <w:spacing w:val="-3"/>
          <w:szCs w:val="24"/>
        </w:rPr>
        <w:fldChar w:fldCharType="separate"/>
      </w:r>
      <w:hyperlink w:anchor="_Toc198558359" w:history="1">
        <w:r w:rsidRPr="00F66244">
          <w:rPr>
            <w:rStyle w:val="Hyperlink"/>
            <w:rFonts w:ascii="Franklin Gothic Book" w:hAnsi="Franklin Gothic Book" w:cs="Arial"/>
            <w:noProof/>
          </w:rPr>
          <w:t>PURPOSE</w:t>
        </w:r>
        <w:r>
          <w:rPr>
            <w:noProof/>
            <w:webHidden/>
          </w:rPr>
          <w:tab/>
        </w:r>
        <w:r>
          <w:rPr>
            <w:noProof/>
            <w:webHidden/>
          </w:rPr>
          <w:fldChar w:fldCharType="begin"/>
        </w:r>
        <w:r>
          <w:rPr>
            <w:noProof/>
            <w:webHidden/>
          </w:rPr>
          <w:instrText xml:space="preserve"> PAGEREF _Toc198558359 \h </w:instrText>
        </w:r>
        <w:r>
          <w:rPr>
            <w:noProof/>
            <w:webHidden/>
          </w:rPr>
        </w:r>
        <w:r>
          <w:rPr>
            <w:noProof/>
            <w:webHidden/>
          </w:rPr>
          <w:fldChar w:fldCharType="separate"/>
        </w:r>
        <w:r>
          <w:rPr>
            <w:noProof/>
            <w:webHidden/>
          </w:rPr>
          <w:t>2</w:t>
        </w:r>
        <w:r>
          <w:rPr>
            <w:noProof/>
            <w:webHidden/>
          </w:rPr>
          <w:fldChar w:fldCharType="end"/>
        </w:r>
      </w:hyperlink>
    </w:p>
    <w:p w14:paraId="7A1B0096" w14:textId="17B4751D"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0" w:history="1">
        <w:r w:rsidRPr="00F66244">
          <w:rPr>
            <w:rStyle w:val="Hyperlink"/>
            <w:rFonts w:ascii="Franklin Gothic Book" w:hAnsi="Franklin Gothic Book" w:cs="Arial"/>
            <w:noProof/>
          </w:rPr>
          <w:t>REFERENCE</w:t>
        </w:r>
        <w:r>
          <w:rPr>
            <w:noProof/>
            <w:webHidden/>
          </w:rPr>
          <w:tab/>
        </w:r>
        <w:r>
          <w:rPr>
            <w:noProof/>
            <w:webHidden/>
          </w:rPr>
          <w:fldChar w:fldCharType="begin"/>
        </w:r>
        <w:r>
          <w:rPr>
            <w:noProof/>
            <w:webHidden/>
          </w:rPr>
          <w:instrText xml:space="preserve"> PAGEREF _Toc198558360 \h </w:instrText>
        </w:r>
        <w:r>
          <w:rPr>
            <w:noProof/>
            <w:webHidden/>
          </w:rPr>
        </w:r>
        <w:r>
          <w:rPr>
            <w:noProof/>
            <w:webHidden/>
          </w:rPr>
          <w:fldChar w:fldCharType="separate"/>
        </w:r>
        <w:r>
          <w:rPr>
            <w:noProof/>
            <w:webHidden/>
          </w:rPr>
          <w:t>2</w:t>
        </w:r>
        <w:r>
          <w:rPr>
            <w:noProof/>
            <w:webHidden/>
          </w:rPr>
          <w:fldChar w:fldCharType="end"/>
        </w:r>
      </w:hyperlink>
    </w:p>
    <w:p w14:paraId="78F28089" w14:textId="5B0DB7BB"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1" w:history="1">
        <w:r w:rsidRPr="00F66244">
          <w:rPr>
            <w:rStyle w:val="Hyperlink"/>
            <w:rFonts w:ascii="Franklin Gothic Book" w:hAnsi="Franklin Gothic Book" w:cs="Arial"/>
            <w:noProof/>
          </w:rPr>
          <w:t>DEFINITIONS</w:t>
        </w:r>
        <w:r>
          <w:rPr>
            <w:noProof/>
            <w:webHidden/>
          </w:rPr>
          <w:tab/>
        </w:r>
        <w:r>
          <w:rPr>
            <w:noProof/>
            <w:webHidden/>
          </w:rPr>
          <w:fldChar w:fldCharType="begin"/>
        </w:r>
        <w:r>
          <w:rPr>
            <w:noProof/>
            <w:webHidden/>
          </w:rPr>
          <w:instrText xml:space="preserve"> PAGEREF _Toc198558361 \h </w:instrText>
        </w:r>
        <w:r>
          <w:rPr>
            <w:noProof/>
            <w:webHidden/>
          </w:rPr>
        </w:r>
        <w:r>
          <w:rPr>
            <w:noProof/>
            <w:webHidden/>
          </w:rPr>
          <w:fldChar w:fldCharType="separate"/>
        </w:r>
        <w:r>
          <w:rPr>
            <w:noProof/>
            <w:webHidden/>
          </w:rPr>
          <w:t>2</w:t>
        </w:r>
        <w:r>
          <w:rPr>
            <w:noProof/>
            <w:webHidden/>
          </w:rPr>
          <w:fldChar w:fldCharType="end"/>
        </w:r>
      </w:hyperlink>
    </w:p>
    <w:p w14:paraId="0A3A0654" w14:textId="42AF2012"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2" w:history="1">
        <w:r w:rsidRPr="00F66244">
          <w:rPr>
            <w:rStyle w:val="Hyperlink"/>
            <w:rFonts w:ascii="Franklin Gothic Book" w:hAnsi="Franklin Gothic Book"/>
            <w:bCs/>
            <w:noProof/>
          </w:rPr>
          <w:t>CHILD AGE AND LIBRARY USE:</w:t>
        </w:r>
        <w:r>
          <w:rPr>
            <w:noProof/>
            <w:webHidden/>
          </w:rPr>
          <w:tab/>
        </w:r>
        <w:r>
          <w:rPr>
            <w:noProof/>
            <w:webHidden/>
          </w:rPr>
          <w:fldChar w:fldCharType="begin"/>
        </w:r>
        <w:r>
          <w:rPr>
            <w:noProof/>
            <w:webHidden/>
          </w:rPr>
          <w:instrText xml:space="preserve"> PAGEREF _Toc198558362 \h </w:instrText>
        </w:r>
        <w:r>
          <w:rPr>
            <w:noProof/>
            <w:webHidden/>
          </w:rPr>
        </w:r>
        <w:r>
          <w:rPr>
            <w:noProof/>
            <w:webHidden/>
          </w:rPr>
          <w:fldChar w:fldCharType="separate"/>
        </w:r>
        <w:r>
          <w:rPr>
            <w:noProof/>
            <w:webHidden/>
          </w:rPr>
          <w:t>3</w:t>
        </w:r>
        <w:r>
          <w:rPr>
            <w:noProof/>
            <w:webHidden/>
          </w:rPr>
          <w:fldChar w:fldCharType="end"/>
        </w:r>
      </w:hyperlink>
    </w:p>
    <w:p w14:paraId="6F11700C" w14:textId="5123674C"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3" w:history="1">
        <w:r w:rsidRPr="00F66244">
          <w:rPr>
            <w:rStyle w:val="Hyperlink"/>
            <w:rFonts w:ascii="Franklin Gothic Book" w:hAnsi="Franklin Gothic Book"/>
            <w:bCs/>
            <w:noProof/>
          </w:rPr>
          <w:t>DISRUPTIVE CHILDREN:</w:t>
        </w:r>
        <w:r>
          <w:rPr>
            <w:noProof/>
            <w:webHidden/>
          </w:rPr>
          <w:tab/>
        </w:r>
        <w:r>
          <w:rPr>
            <w:noProof/>
            <w:webHidden/>
          </w:rPr>
          <w:fldChar w:fldCharType="begin"/>
        </w:r>
        <w:r>
          <w:rPr>
            <w:noProof/>
            <w:webHidden/>
          </w:rPr>
          <w:instrText xml:space="preserve"> PAGEREF _Toc198558363 \h </w:instrText>
        </w:r>
        <w:r>
          <w:rPr>
            <w:noProof/>
            <w:webHidden/>
          </w:rPr>
        </w:r>
        <w:r>
          <w:rPr>
            <w:noProof/>
            <w:webHidden/>
          </w:rPr>
          <w:fldChar w:fldCharType="separate"/>
        </w:r>
        <w:r>
          <w:rPr>
            <w:noProof/>
            <w:webHidden/>
          </w:rPr>
          <w:t>3</w:t>
        </w:r>
        <w:r>
          <w:rPr>
            <w:noProof/>
            <w:webHidden/>
          </w:rPr>
          <w:fldChar w:fldCharType="end"/>
        </w:r>
      </w:hyperlink>
    </w:p>
    <w:p w14:paraId="0B046AA8" w14:textId="2CBB5B72"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4" w:history="1">
        <w:r w:rsidRPr="00F66244">
          <w:rPr>
            <w:rStyle w:val="Hyperlink"/>
            <w:rFonts w:ascii="Franklin Gothic Book" w:hAnsi="Franklin Gothic Book"/>
            <w:bCs/>
            <w:noProof/>
          </w:rPr>
          <w:t>SUSPECTED CHILD ABUSE, ABANDONMENT OR MALNUTRITION</w:t>
        </w:r>
        <w:r>
          <w:rPr>
            <w:noProof/>
            <w:webHidden/>
          </w:rPr>
          <w:tab/>
        </w:r>
        <w:r>
          <w:rPr>
            <w:noProof/>
            <w:webHidden/>
          </w:rPr>
          <w:fldChar w:fldCharType="begin"/>
        </w:r>
        <w:r>
          <w:rPr>
            <w:noProof/>
            <w:webHidden/>
          </w:rPr>
          <w:instrText xml:space="preserve"> PAGEREF _Toc198558364 \h </w:instrText>
        </w:r>
        <w:r>
          <w:rPr>
            <w:noProof/>
            <w:webHidden/>
          </w:rPr>
        </w:r>
        <w:r>
          <w:rPr>
            <w:noProof/>
            <w:webHidden/>
          </w:rPr>
          <w:fldChar w:fldCharType="separate"/>
        </w:r>
        <w:r>
          <w:rPr>
            <w:noProof/>
            <w:webHidden/>
          </w:rPr>
          <w:t>4</w:t>
        </w:r>
        <w:r>
          <w:rPr>
            <w:noProof/>
            <w:webHidden/>
          </w:rPr>
          <w:fldChar w:fldCharType="end"/>
        </w:r>
      </w:hyperlink>
    </w:p>
    <w:p w14:paraId="437C70E5" w14:textId="3B1F1041"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5" w:history="1">
        <w:r w:rsidRPr="00F66244">
          <w:rPr>
            <w:rStyle w:val="Hyperlink"/>
            <w:rFonts w:ascii="Franklin Gothic Book" w:hAnsi="Franklin Gothic Book"/>
            <w:bCs/>
            <w:noProof/>
          </w:rPr>
          <w:t>LOST CHILD</w:t>
        </w:r>
        <w:r>
          <w:rPr>
            <w:noProof/>
            <w:webHidden/>
          </w:rPr>
          <w:tab/>
        </w:r>
        <w:r>
          <w:rPr>
            <w:noProof/>
            <w:webHidden/>
          </w:rPr>
          <w:fldChar w:fldCharType="begin"/>
        </w:r>
        <w:r>
          <w:rPr>
            <w:noProof/>
            <w:webHidden/>
          </w:rPr>
          <w:instrText xml:space="preserve"> PAGEREF _Toc198558365 \h </w:instrText>
        </w:r>
        <w:r>
          <w:rPr>
            <w:noProof/>
            <w:webHidden/>
          </w:rPr>
        </w:r>
        <w:r>
          <w:rPr>
            <w:noProof/>
            <w:webHidden/>
          </w:rPr>
          <w:fldChar w:fldCharType="separate"/>
        </w:r>
        <w:r>
          <w:rPr>
            <w:noProof/>
            <w:webHidden/>
          </w:rPr>
          <w:t>4</w:t>
        </w:r>
        <w:r>
          <w:rPr>
            <w:noProof/>
            <w:webHidden/>
          </w:rPr>
          <w:fldChar w:fldCharType="end"/>
        </w:r>
      </w:hyperlink>
    </w:p>
    <w:p w14:paraId="1803CE12" w14:textId="7D38E8B0"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6" w:history="1">
        <w:r w:rsidRPr="00F66244">
          <w:rPr>
            <w:rStyle w:val="Hyperlink"/>
            <w:rFonts w:ascii="Franklin Gothic Book" w:hAnsi="Franklin Gothic Book"/>
            <w:bCs/>
            <w:noProof/>
          </w:rPr>
          <w:t>CLOSING:</w:t>
        </w:r>
        <w:r>
          <w:rPr>
            <w:noProof/>
            <w:webHidden/>
          </w:rPr>
          <w:tab/>
        </w:r>
        <w:r>
          <w:rPr>
            <w:noProof/>
            <w:webHidden/>
          </w:rPr>
          <w:fldChar w:fldCharType="begin"/>
        </w:r>
        <w:r>
          <w:rPr>
            <w:noProof/>
            <w:webHidden/>
          </w:rPr>
          <w:instrText xml:space="preserve"> PAGEREF _Toc198558366 \h </w:instrText>
        </w:r>
        <w:r>
          <w:rPr>
            <w:noProof/>
            <w:webHidden/>
          </w:rPr>
        </w:r>
        <w:r>
          <w:rPr>
            <w:noProof/>
            <w:webHidden/>
          </w:rPr>
          <w:fldChar w:fldCharType="separate"/>
        </w:r>
        <w:r>
          <w:rPr>
            <w:noProof/>
            <w:webHidden/>
          </w:rPr>
          <w:t>4</w:t>
        </w:r>
        <w:r>
          <w:rPr>
            <w:noProof/>
            <w:webHidden/>
          </w:rPr>
          <w:fldChar w:fldCharType="end"/>
        </w:r>
      </w:hyperlink>
    </w:p>
    <w:p w14:paraId="650549F3" w14:textId="53B8D4D8"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7" w:history="1">
        <w:r w:rsidRPr="00F66244">
          <w:rPr>
            <w:rStyle w:val="Hyperlink"/>
            <w:rFonts w:ascii="Franklin Gothic Book" w:hAnsi="Franklin Gothic Book"/>
            <w:bCs/>
            <w:noProof/>
          </w:rPr>
          <w:t>MEDICAL EMEGERENCIES:</w:t>
        </w:r>
        <w:r>
          <w:rPr>
            <w:noProof/>
            <w:webHidden/>
          </w:rPr>
          <w:tab/>
        </w:r>
        <w:r>
          <w:rPr>
            <w:noProof/>
            <w:webHidden/>
          </w:rPr>
          <w:fldChar w:fldCharType="begin"/>
        </w:r>
        <w:r>
          <w:rPr>
            <w:noProof/>
            <w:webHidden/>
          </w:rPr>
          <w:instrText xml:space="preserve"> PAGEREF _Toc198558367 \h </w:instrText>
        </w:r>
        <w:r>
          <w:rPr>
            <w:noProof/>
            <w:webHidden/>
          </w:rPr>
        </w:r>
        <w:r>
          <w:rPr>
            <w:noProof/>
            <w:webHidden/>
          </w:rPr>
          <w:fldChar w:fldCharType="separate"/>
        </w:r>
        <w:r>
          <w:rPr>
            <w:noProof/>
            <w:webHidden/>
          </w:rPr>
          <w:t>4</w:t>
        </w:r>
        <w:r>
          <w:rPr>
            <w:noProof/>
            <w:webHidden/>
          </w:rPr>
          <w:fldChar w:fldCharType="end"/>
        </w:r>
      </w:hyperlink>
    </w:p>
    <w:p w14:paraId="16F2DF13" w14:textId="57548B5E" w:rsidR="00E84D8B" w:rsidRDefault="00E84D8B">
      <w:pPr>
        <w:pStyle w:val="TOC1"/>
        <w:rPr>
          <w:rFonts w:asciiTheme="minorHAnsi" w:eastAsiaTheme="minorEastAsia" w:hAnsiTheme="minorHAnsi" w:cstheme="minorBidi"/>
          <w:noProof/>
          <w:kern w:val="2"/>
          <w:szCs w:val="24"/>
          <w:lang w:eastAsia="ja-JP"/>
          <w14:ligatures w14:val="standardContextual"/>
        </w:rPr>
      </w:pPr>
      <w:hyperlink w:anchor="_Toc198558368" w:history="1">
        <w:r w:rsidRPr="00F66244">
          <w:rPr>
            <w:rStyle w:val="Hyperlink"/>
            <w:rFonts w:ascii="Franklin Gothic Book" w:hAnsi="Franklin Gothic Book"/>
            <w:bCs/>
            <w:noProof/>
          </w:rPr>
          <w:t>REPORT OF A MISSING CHILD:</w:t>
        </w:r>
        <w:r>
          <w:rPr>
            <w:noProof/>
            <w:webHidden/>
          </w:rPr>
          <w:tab/>
        </w:r>
        <w:r>
          <w:rPr>
            <w:noProof/>
            <w:webHidden/>
          </w:rPr>
          <w:fldChar w:fldCharType="begin"/>
        </w:r>
        <w:r>
          <w:rPr>
            <w:noProof/>
            <w:webHidden/>
          </w:rPr>
          <w:instrText xml:space="preserve"> PAGEREF _Toc198558368 \h </w:instrText>
        </w:r>
        <w:r>
          <w:rPr>
            <w:noProof/>
            <w:webHidden/>
          </w:rPr>
        </w:r>
        <w:r>
          <w:rPr>
            <w:noProof/>
            <w:webHidden/>
          </w:rPr>
          <w:fldChar w:fldCharType="separate"/>
        </w:r>
        <w:r>
          <w:rPr>
            <w:noProof/>
            <w:webHidden/>
          </w:rPr>
          <w:t>5</w:t>
        </w:r>
        <w:r>
          <w:rPr>
            <w:noProof/>
            <w:webHidden/>
          </w:rPr>
          <w:fldChar w:fldCharType="end"/>
        </w:r>
      </w:hyperlink>
    </w:p>
    <w:p w14:paraId="2204F95E" w14:textId="7E648FAD" w:rsidR="00096D4B" w:rsidRDefault="00E84D8B" w:rsidP="00B72E42">
      <w:pPr>
        <w:spacing w:before="100" w:beforeAutospacing="1"/>
        <w:rPr>
          <w:rFonts w:ascii="Franklin Gothic Book" w:hAnsi="Franklin Gothic Book" w:cs="Arial"/>
          <w:spacing w:val="-3"/>
          <w:szCs w:val="24"/>
        </w:rPr>
      </w:pPr>
      <w:r>
        <w:rPr>
          <w:rFonts w:ascii="Franklin Gothic Book" w:hAnsi="Franklin Gothic Book" w:cs="Arial"/>
          <w:spacing w:val="-3"/>
          <w:szCs w:val="24"/>
        </w:rPr>
        <w:fldChar w:fldCharType="end"/>
      </w:r>
    </w:p>
    <w:p w14:paraId="30F30272" w14:textId="77777777" w:rsidR="00B307FF" w:rsidRPr="00241009" w:rsidRDefault="00B307FF" w:rsidP="00B307FF">
      <w:pPr>
        <w:jc w:val="center"/>
        <w:rPr>
          <w:rFonts w:ascii="Franklin Gothic Book" w:hAnsi="Franklin Gothic Book"/>
          <w:i/>
          <w:iCs/>
          <w:color w:val="FF0000"/>
        </w:rPr>
      </w:pPr>
      <w:r w:rsidRPr="00FD67CE">
        <w:rPr>
          <w:rFonts w:cs="Arial"/>
        </w:rPr>
        <w:tab/>
      </w:r>
      <w:r w:rsidRPr="00241009">
        <w:rPr>
          <w:rFonts w:ascii="Franklin Gothic Book" w:hAnsi="Franklin Gothic Book"/>
          <w:i/>
          <w:iCs/>
          <w:color w:val="FF0000"/>
          <w:sz w:val="28"/>
          <w:szCs w:val="28"/>
        </w:rPr>
        <w:t>Leaders of the Library should review this policy with their local law enforcement agency.  They should fill in red items with locations or staff members in their organization.  The policy should be formally adopted, and the staff should be educated and trained in its</w:t>
      </w:r>
      <w:r w:rsidRPr="00241009">
        <w:rPr>
          <w:rFonts w:ascii="Franklin Gothic Book" w:hAnsi="Franklin Gothic Book"/>
          <w:i/>
          <w:iCs/>
          <w:color w:val="FF0000"/>
        </w:rPr>
        <w:t xml:space="preserve"> contents.</w:t>
      </w:r>
    </w:p>
    <w:p w14:paraId="75B193E5" w14:textId="77777777" w:rsidR="00B307FF" w:rsidRPr="00B42FDE" w:rsidRDefault="00B307FF" w:rsidP="00B307FF">
      <w:pPr>
        <w:tabs>
          <w:tab w:val="left" w:pos="5685"/>
        </w:tabs>
        <w:jc w:val="center"/>
        <w:rPr>
          <w:rFonts w:cs="Arial"/>
          <w:b/>
          <w:color w:val="FF0000"/>
        </w:rPr>
      </w:pPr>
      <w:r>
        <w:rPr>
          <w:rFonts w:cs="Arial"/>
          <w:b/>
        </w:rPr>
        <w:t xml:space="preserve"> </w:t>
      </w:r>
      <w:r w:rsidRPr="00B42FDE">
        <w:rPr>
          <w:rFonts w:cs="Arial"/>
          <w:b/>
          <w:color w:val="FF0000"/>
        </w:rPr>
        <w:t>----------REMOVE ABOVE PARAGRAPH----------</w:t>
      </w:r>
    </w:p>
    <w:p w14:paraId="183B5D3D" w14:textId="77777777" w:rsidR="00096D4B" w:rsidRDefault="00096D4B" w:rsidP="00B72E42">
      <w:pPr>
        <w:spacing w:before="100" w:beforeAutospacing="1"/>
        <w:rPr>
          <w:rFonts w:ascii="Franklin Gothic Book" w:hAnsi="Franklin Gothic Book" w:cs="Arial"/>
          <w:spacing w:val="-3"/>
          <w:szCs w:val="24"/>
        </w:rPr>
      </w:pPr>
    </w:p>
    <w:p w14:paraId="6CBC44F6" w14:textId="77777777" w:rsidR="00096D4B" w:rsidRDefault="00096D4B" w:rsidP="00B72E42">
      <w:pPr>
        <w:spacing w:before="100" w:beforeAutospacing="1"/>
        <w:rPr>
          <w:rFonts w:ascii="Franklin Gothic Book" w:hAnsi="Franklin Gothic Book" w:cs="Arial"/>
          <w:spacing w:val="-3"/>
          <w:szCs w:val="24"/>
        </w:rPr>
      </w:pPr>
    </w:p>
    <w:p w14:paraId="7D49FD66" w14:textId="77777777" w:rsidR="00096D4B" w:rsidRDefault="00096D4B" w:rsidP="00B72E42">
      <w:pPr>
        <w:spacing w:before="100" w:beforeAutospacing="1"/>
        <w:rPr>
          <w:rFonts w:ascii="Franklin Gothic Book" w:hAnsi="Franklin Gothic Book" w:cs="Arial"/>
          <w:spacing w:val="-3"/>
          <w:szCs w:val="24"/>
        </w:rPr>
      </w:pPr>
    </w:p>
    <w:p w14:paraId="7D9CA8A8" w14:textId="003A59BF" w:rsidR="003B7579" w:rsidRPr="003B7579" w:rsidRDefault="003B7579" w:rsidP="00B72E42">
      <w:pPr>
        <w:spacing w:before="100" w:beforeAutospacing="1"/>
        <w:rPr>
          <w:rFonts w:ascii="Franklin Gothic Book" w:hAnsi="Franklin Gothic Book" w:cs="Arial"/>
          <w:spacing w:val="-3"/>
          <w:szCs w:val="24"/>
        </w:rPr>
        <w:sectPr w:rsidR="003B7579" w:rsidRPr="003B7579" w:rsidSect="003B7579">
          <w:headerReference w:type="default" r:id="rId8"/>
          <w:footerReference w:type="default" r:id="rId9"/>
          <w:footerReference w:type="first" r:id="rId10"/>
          <w:endnotePr>
            <w:numFmt w:val="decimal"/>
          </w:endnotePr>
          <w:pgSz w:w="12240" w:h="15840" w:code="1"/>
          <w:pgMar w:top="1440" w:right="1440" w:bottom="1440" w:left="1440" w:header="1440" w:footer="720" w:gutter="0"/>
          <w:paperSrc w:first="15" w:other="15"/>
          <w:pgNumType w:start="0"/>
          <w:cols w:space="720"/>
          <w:noEndnote/>
          <w:titlePg/>
          <w:docGrid w:linePitch="326"/>
        </w:sectPr>
      </w:pPr>
    </w:p>
    <w:p w14:paraId="5F45F4FB" w14:textId="77777777" w:rsidR="00E04E79" w:rsidRPr="008B10FB" w:rsidRDefault="00E04E79" w:rsidP="00E04E79">
      <w:pPr>
        <w:pStyle w:val="Heading1"/>
        <w:spacing w:after="0"/>
        <w:rPr>
          <w:rFonts w:ascii="Franklin Gothic Book" w:hAnsi="Franklin Gothic Book" w:cs="Arial"/>
          <w:szCs w:val="24"/>
          <w:u w:val="none"/>
        </w:rPr>
      </w:pPr>
      <w:bookmarkStart w:id="0" w:name="_Toc198556915"/>
      <w:bookmarkStart w:id="1" w:name="_Toc249155394"/>
      <w:bookmarkStart w:id="2" w:name="_Toc249156249"/>
      <w:bookmarkStart w:id="3" w:name="_Toc8643808"/>
      <w:bookmarkStart w:id="4" w:name="_Toc198558003"/>
      <w:bookmarkStart w:id="5" w:name="_Toc198558359"/>
      <w:r w:rsidRPr="008B10FB">
        <w:rPr>
          <w:rFonts w:ascii="Franklin Gothic Book" w:hAnsi="Franklin Gothic Book" w:cs="Arial"/>
          <w:szCs w:val="24"/>
          <w:u w:val="none"/>
        </w:rPr>
        <w:lastRenderedPageBreak/>
        <w:t>PURPOSE</w:t>
      </w:r>
      <w:bookmarkEnd w:id="0"/>
      <w:bookmarkEnd w:id="4"/>
      <w:bookmarkEnd w:id="5"/>
    </w:p>
    <w:p w14:paraId="19D4224B" w14:textId="77777777" w:rsidR="00E04E79" w:rsidRDefault="00E04E79" w:rsidP="00E04E79">
      <w:pPr>
        <w:rPr>
          <w:rFonts w:ascii="Franklin Gothic Book" w:hAnsi="Franklin Gothic Book"/>
        </w:rPr>
      </w:pPr>
    </w:p>
    <w:p w14:paraId="7A345A4E" w14:textId="77777777" w:rsidR="00E04E79" w:rsidRDefault="00E04E79" w:rsidP="00E04E79">
      <w:pPr>
        <w:rPr>
          <w:rFonts w:ascii="Franklin Gothic Book" w:hAnsi="Franklin Gothic Book"/>
        </w:rPr>
      </w:pPr>
      <w:r w:rsidRPr="00EA60F5">
        <w:rPr>
          <w:rFonts w:ascii="Franklin Gothic Book" w:hAnsi="Franklin Gothic Book"/>
        </w:rPr>
        <w:t xml:space="preserve">The </w:t>
      </w:r>
      <w:r w:rsidRPr="006935E9">
        <w:rPr>
          <w:rFonts w:ascii="Franklin Gothic Book" w:hAnsi="Franklin Gothic Book"/>
          <w:color w:val="FF0000"/>
        </w:rPr>
        <w:t xml:space="preserve">insert library name </w:t>
      </w:r>
      <w:r>
        <w:rPr>
          <w:rFonts w:ascii="Franklin Gothic Book" w:hAnsi="Franklin Gothic Book"/>
        </w:rPr>
        <w:t>recognizes that the</w:t>
      </w:r>
      <w:r w:rsidRPr="00624607">
        <w:rPr>
          <w:rFonts w:ascii="Franklin Gothic Book" w:hAnsi="Franklin Gothic Book"/>
        </w:rPr>
        <w:t xml:space="preserve"> public </w:t>
      </w:r>
      <w:r>
        <w:rPr>
          <w:rFonts w:ascii="Franklin Gothic Book" w:hAnsi="Franklin Gothic Book"/>
        </w:rPr>
        <w:t>L</w:t>
      </w:r>
      <w:r w:rsidRPr="00624607">
        <w:rPr>
          <w:rFonts w:ascii="Franklin Gothic Book" w:hAnsi="Franklin Gothic Book"/>
        </w:rPr>
        <w:t>ibrary is a unique institution that welcomes customers of all ages to use its facilities, services</w:t>
      </w:r>
      <w:r>
        <w:rPr>
          <w:rFonts w:ascii="Franklin Gothic Book" w:hAnsi="Franklin Gothic Book"/>
        </w:rPr>
        <w:t>,</w:t>
      </w:r>
      <w:r w:rsidRPr="00624607">
        <w:rPr>
          <w:rFonts w:ascii="Franklin Gothic Book" w:hAnsi="Franklin Gothic Book"/>
        </w:rPr>
        <w:t xml:space="preserve"> and resources.</w:t>
      </w:r>
    </w:p>
    <w:p w14:paraId="457951FB" w14:textId="77777777" w:rsidR="00E04E79" w:rsidRPr="00624607" w:rsidRDefault="00E04E79" w:rsidP="00E04E79">
      <w:pPr>
        <w:rPr>
          <w:rFonts w:ascii="Franklin Gothic Book" w:hAnsi="Franklin Gothic Book"/>
        </w:rPr>
      </w:pPr>
    </w:p>
    <w:p w14:paraId="5A4AD689" w14:textId="77777777" w:rsidR="00E04E79" w:rsidRDefault="00E04E79" w:rsidP="00E04E79">
      <w:pPr>
        <w:rPr>
          <w:rFonts w:ascii="Franklin Gothic Book" w:hAnsi="Franklin Gothic Book"/>
        </w:rPr>
      </w:pPr>
      <w:r w:rsidRPr="00624607">
        <w:rPr>
          <w:rFonts w:ascii="Franklin Gothic Book" w:hAnsi="Franklin Gothic Book"/>
        </w:rPr>
        <w:t>Children and their safety are of great concern to libraries.</w:t>
      </w:r>
      <w:r>
        <w:rPr>
          <w:rFonts w:ascii="Franklin Gothic Book" w:hAnsi="Franklin Gothic Book"/>
        </w:rPr>
        <w:t xml:space="preserve"> </w:t>
      </w:r>
      <w:r w:rsidRPr="00624607">
        <w:rPr>
          <w:rFonts w:ascii="Franklin Gothic Book" w:hAnsi="Franklin Gothic Book"/>
        </w:rPr>
        <w:t xml:space="preserve"> We encourage families and youth to use libraries and, while doing so, also affirm parents’ responsibility for their children’s safety and upbringing.</w:t>
      </w:r>
    </w:p>
    <w:p w14:paraId="04152322" w14:textId="77777777" w:rsidR="00E04E79" w:rsidRPr="00624607" w:rsidRDefault="00E04E79" w:rsidP="00E04E79">
      <w:pPr>
        <w:rPr>
          <w:rFonts w:ascii="Franklin Gothic Book" w:hAnsi="Franklin Gothic Book"/>
        </w:rPr>
      </w:pPr>
    </w:p>
    <w:p w14:paraId="39F18F44" w14:textId="77777777" w:rsidR="00E04E79" w:rsidRDefault="00E04E79" w:rsidP="00E04E79">
      <w:pPr>
        <w:rPr>
          <w:rFonts w:ascii="Franklin Gothic Book" w:hAnsi="Franklin Gothic Book"/>
        </w:rPr>
      </w:pPr>
      <w:r w:rsidRPr="00624607">
        <w:rPr>
          <w:rFonts w:ascii="Franklin Gothic Book" w:hAnsi="Franklin Gothic Book"/>
        </w:rPr>
        <w:t>Children, like all library patrons, are expected to behave appropriately.</w:t>
      </w:r>
      <w:r>
        <w:rPr>
          <w:rFonts w:ascii="Franklin Gothic Book" w:hAnsi="Franklin Gothic Book"/>
        </w:rPr>
        <w:t xml:space="preserve"> </w:t>
      </w:r>
      <w:r w:rsidRPr="00624607">
        <w:rPr>
          <w:rFonts w:ascii="Franklin Gothic Book" w:hAnsi="Franklin Gothic Book"/>
        </w:rPr>
        <w:t xml:space="preserve"> Parents and caregivers, not library staff, are responsible for the behavior and supervision of their children in the </w:t>
      </w:r>
      <w:r>
        <w:rPr>
          <w:rFonts w:ascii="Franklin Gothic Book" w:hAnsi="Franklin Gothic Book"/>
        </w:rPr>
        <w:t>library</w:t>
      </w:r>
      <w:r w:rsidRPr="00624607">
        <w:rPr>
          <w:rFonts w:ascii="Franklin Gothic Book" w:hAnsi="Franklin Gothic Book"/>
        </w:rPr>
        <w:t>.</w:t>
      </w:r>
    </w:p>
    <w:p w14:paraId="0311FB39" w14:textId="77777777" w:rsidR="00E04E79" w:rsidRDefault="00E04E79" w:rsidP="00E04E79">
      <w:pPr>
        <w:rPr>
          <w:rFonts w:ascii="Franklin Gothic Book" w:hAnsi="Franklin Gothic Book"/>
        </w:rPr>
      </w:pPr>
    </w:p>
    <w:p w14:paraId="63DF732D" w14:textId="77777777" w:rsidR="00E04E79" w:rsidRPr="008B10FB" w:rsidRDefault="00E04E79" w:rsidP="00E04E79">
      <w:pPr>
        <w:pStyle w:val="Heading1"/>
        <w:spacing w:after="0"/>
        <w:rPr>
          <w:rFonts w:ascii="Franklin Gothic Book" w:hAnsi="Franklin Gothic Book" w:cs="Arial"/>
          <w:szCs w:val="24"/>
          <w:u w:val="none"/>
        </w:rPr>
      </w:pPr>
      <w:bookmarkStart w:id="6" w:name="_Toc198556916"/>
      <w:bookmarkStart w:id="7" w:name="_Toc198558004"/>
      <w:bookmarkStart w:id="8" w:name="_Toc198558360"/>
      <w:r>
        <w:rPr>
          <w:rFonts w:ascii="Franklin Gothic Book" w:hAnsi="Franklin Gothic Book" w:cs="Arial"/>
          <w:szCs w:val="24"/>
          <w:u w:val="none"/>
        </w:rPr>
        <w:t>REFERENCE</w:t>
      </w:r>
      <w:bookmarkEnd w:id="6"/>
      <w:bookmarkEnd w:id="7"/>
      <w:bookmarkEnd w:id="8"/>
    </w:p>
    <w:p w14:paraId="0E526B68" w14:textId="77777777" w:rsidR="00E04E79" w:rsidRDefault="00E04E79" w:rsidP="00E04E79">
      <w:pPr>
        <w:rPr>
          <w:rFonts w:ascii="Franklin Gothic Book" w:hAnsi="Franklin Gothic Book"/>
        </w:rPr>
      </w:pPr>
    </w:p>
    <w:p w14:paraId="0AEF2809" w14:textId="77777777" w:rsidR="00E04E79" w:rsidRDefault="00E04E79" w:rsidP="00E04E79">
      <w:hyperlink r:id="rId11" w:history="1">
        <w:r w:rsidRPr="00AB7DD5">
          <w:rPr>
            <w:rStyle w:val="Hyperlink"/>
            <w:rFonts w:ascii="Franklin Gothic Book" w:hAnsi="Franklin Gothic Book"/>
            <w:b/>
            <w:bCs/>
          </w:rPr>
          <w:t>NJLA Statement on Children and Libraries</w:t>
        </w:r>
      </w:hyperlink>
    </w:p>
    <w:p w14:paraId="13DF9E0A" w14:textId="77777777" w:rsidR="00E04E79" w:rsidRDefault="00E04E79" w:rsidP="00E04E79">
      <w:pPr>
        <w:rPr>
          <w:rFonts w:ascii="Franklin Gothic Book" w:hAnsi="Franklin Gothic Book"/>
          <w:b/>
          <w:bCs/>
        </w:rPr>
      </w:pPr>
    </w:p>
    <w:p w14:paraId="04BEA507" w14:textId="77777777" w:rsidR="00E04E79" w:rsidRDefault="00E04E79" w:rsidP="00E04E79">
      <w:pPr>
        <w:rPr>
          <w:rFonts w:ascii="Franklin Gothic Book" w:hAnsi="Franklin Gothic Book"/>
        </w:rPr>
      </w:pPr>
      <w:hyperlink r:id="rId12" w:history="1">
        <w:r w:rsidRPr="00624607">
          <w:rPr>
            <w:rStyle w:val="Hyperlink"/>
            <w:rFonts w:ascii="Franklin Gothic Book" w:hAnsi="Franklin Gothic Book"/>
          </w:rPr>
          <w:t>https://njla.memberclicks.net/index.php?option=com_content&amp;view=article&amp;id=86:njla-statement-on-children-and-libraries&amp;catid=26:njla-executive-board-statements-and-resolutions&amp;Itemid=161</w:t>
        </w:r>
      </w:hyperlink>
    </w:p>
    <w:p w14:paraId="20CDA448" w14:textId="77777777" w:rsidR="00E04E79" w:rsidRDefault="00E04E79" w:rsidP="00E04E79">
      <w:pPr>
        <w:rPr>
          <w:rFonts w:ascii="Franklin Gothic Book" w:hAnsi="Franklin Gothic Book"/>
        </w:rPr>
      </w:pPr>
    </w:p>
    <w:p w14:paraId="0C24347A" w14:textId="77777777" w:rsidR="00E04E79" w:rsidRPr="008B10FB" w:rsidRDefault="00E04E79" w:rsidP="00E04E79">
      <w:pPr>
        <w:pStyle w:val="Heading1"/>
        <w:spacing w:after="0"/>
        <w:rPr>
          <w:rFonts w:ascii="Franklin Gothic Book" w:hAnsi="Franklin Gothic Book" w:cs="Arial"/>
          <w:szCs w:val="24"/>
          <w:u w:val="none"/>
        </w:rPr>
      </w:pPr>
      <w:bookmarkStart w:id="9" w:name="_Toc198556917"/>
      <w:bookmarkStart w:id="10" w:name="_Toc198558005"/>
      <w:bookmarkStart w:id="11" w:name="_Toc198558361"/>
      <w:r>
        <w:rPr>
          <w:rFonts w:ascii="Franklin Gothic Book" w:hAnsi="Franklin Gothic Book" w:cs="Arial"/>
          <w:szCs w:val="24"/>
          <w:u w:val="none"/>
        </w:rPr>
        <w:t>DEFINITIONS</w:t>
      </w:r>
      <w:bookmarkEnd w:id="9"/>
      <w:bookmarkEnd w:id="10"/>
      <w:bookmarkEnd w:id="11"/>
    </w:p>
    <w:p w14:paraId="63FDE963" w14:textId="77777777" w:rsidR="00E04E79" w:rsidRDefault="00E04E79" w:rsidP="00E04E79">
      <w:pPr>
        <w:rPr>
          <w:rFonts w:ascii="Franklin Gothic Book" w:hAnsi="Franklin Gothic Book"/>
        </w:rPr>
      </w:pPr>
    </w:p>
    <w:p w14:paraId="1EEF563B" w14:textId="77777777" w:rsidR="00E04E79" w:rsidRDefault="00E04E79" w:rsidP="00E04E79">
      <w:pPr>
        <w:ind w:left="1350" w:hanging="1350"/>
        <w:rPr>
          <w:rFonts w:ascii="Franklin Gothic Book" w:hAnsi="Franklin Gothic Book"/>
        </w:rPr>
      </w:pPr>
      <w:r>
        <w:rPr>
          <w:rFonts w:ascii="Franklin Gothic Book" w:hAnsi="Franklin Gothic Book"/>
        </w:rPr>
        <w:t xml:space="preserve">Child </w:t>
      </w:r>
      <w:r>
        <w:rPr>
          <w:rFonts w:ascii="Franklin Gothic Book" w:hAnsi="Franklin Gothic Book"/>
        </w:rPr>
        <w:tab/>
        <w:t>For the purpose of this policy, the age of a child shall be up to the age of 16 years, the age of consent in New Jersey.</w:t>
      </w:r>
    </w:p>
    <w:p w14:paraId="5ECBD20D" w14:textId="77777777" w:rsidR="00E04E79" w:rsidRDefault="00E04E79" w:rsidP="00E04E79">
      <w:pPr>
        <w:ind w:left="720" w:hanging="720"/>
        <w:rPr>
          <w:rFonts w:ascii="Franklin Gothic Book" w:hAnsi="Franklin Gothic Book"/>
        </w:rPr>
      </w:pPr>
    </w:p>
    <w:p w14:paraId="4C46148A" w14:textId="77777777" w:rsidR="00E04E79" w:rsidRDefault="00E04E79" w:rsidP="00E04E79">
      <w:pPr>
        <w:ind w:left="1350" w:hanging="1350"/>
        <w:rPr>
          <w:rFonts w:ascii="Franklin Gothic Book" w:hAnsi="Franklin Gothic Book"/>
        </w:rPr>
      </w:pPr>
      <w:r>
        <w:rPr>
          <w:rFonts w:ascii="Franklin Gothic Book" w:hAnsi="Franklin Gothic Book"/>
        </w:rPr>
        <w:t xml:space="preserve">Unattended </w:t>
      </w:r>
      <w:r>
        <w:rPr>
          <w:rFonts w:ascii="Franklin Gothic Book" w:hAnsi="Franklin Gothic Book"/>
        </w:rPr>
        <w:tab/>
        <w:t>A</w:t>
      </w:r>
      <w:r w:rsidRPr="002C7B60">
        <w:rPr>
          <w:rFonts w:ascii="Franklin Gothic Book" w:hAnsi="Franklin Gothic Book"/>
        </w:rPr>
        <w:t>n unattended child is a child of any age who is apparently unaccompanied by an adult. </w:t>
      </w:r>
    </w:p>
    <w:p w14:paraId="378EC77A" w14:textId="77777777" w:rsidR="00E04E79" w:rsidRDefault="00E04E79" w:rsidP="00E04E79">
      <w:pPr>
        <w:ind w:left="1350" w:hanging="1350"/>
        <w:rPr>
          <w:rFonts w:ascii="Franklin Gothic Book" w:hAnsi="Franklin Gothic Book"/>
        </w:rPr>
      </w:pPr>
    </w:p>
    <w:p w14:paraId="7B8768E3" w14:textId="77777777" w:rsidR="00E04E79" w:rsidRPr="002C7B60" w:rsidRDefault="00E04E79" w:rsidP="00E04E79">
      <w:pPr>
        <w:ind w:left="1260" w:hanging="1260"/>
        <w:rPr>
          <w:rFonts w:ascii="Franklin Gothic Book" w:hAnsi="Franklin Gothic Book"/>
        </w:rPr>
      </w:pPr>
      <w:r>
        <w:rPr>
          <w:rFonts w:ascii="Franklin Gothic Book" w:hAnsi="Franklin Gothic Book"/>
        </w:rPr>
        <w:t>Abandoned</w:t>
      </w:r>
      <w:r>
        <w:rPr>
          <w:rFonts w:ascii="Franklin Gothic Book" w:hAnsi="Franklin Gothic Book"/>
        </w:rPr>
        <w:tab/>
      </w:r>
      <w:r w:rsidRPr="002C7B60">
        <w:rPr>
          <w:rFonts w:ascii="Franklin Gothic Book" w:hAnsi="Franklin Gothic Book"/>
        </w:rPr>
        <w:t xml:space="preserve">Any youth who is unable to care for himself or herself, and who is left in the </w:t>
      </w:r>
      <w:r>
        <w:rPr>
          <w:rFonts w:ascii="Franklin Gothic Book" w:hAnsi="Franklin Gothic Book"/>
        </w:rPr>
        <w:t>L</w:t>
      </w:r>
      <w:r w:rsidRPr="002C7B60">
        <w:rPr>
          <w:rFonts w:ascii="Franklin Gothic Book" w:hAnsi="Franklin Gothic Book"/>
        </w:rPr>
        <w:t>ibrary without a guardian for any period of time and/or who is not picked up at closing time is considered abandoned by the Library as set forth in New Jersey Statutes Annotated 9:6-1:</w:t>
      </w:r>
      <w:r>
        <w:rPr>
          <w:rFonts w:ascii="Franklin Gothic Book" w:hAnsi="Franklin Gothic Book"/>
        </w:rPr>
        <w:t xml:space="preserve"> </w:t>
      </w:r>
      <w:r w:rsidRPr="000351B0">
        <w:rPr>
          <w:rFonts w:ascii="Franklin Gothic Book" w:hAnsi="Franklin Gothic Book"/>
          <w:i/>
          <w:iCs/>
        </w:rPr>
        <w:t>Abandonment of a child shall consist in any of the following acts by anyone having the custody or control of the child: (a) willfully forsaking a child; (b) failing to care for and keep the control and custody of a child so that the child shall be exposed to physical or moral risk without proper and sufficient protection</w:t>
      </w:r>
    </w:p>
    <w:p w14:paraId="14CFB6F1" w14:textId="77777777" w:rsidR="00E04E79" w:rsidRDefault="00E04E79" w:rsidP="00E04E79">
      <w:pPr>
        <w:spacing w:after="160" w:line="259" w:lineRule="auto"/>
        <w:rPr>
          <w:rFonts w:ascii="Franklin Gothic Book" w:hAnsi="Franklin Gothic Book"/>
        </w:rPr>
      </w:pPr>
      <w:r>
        <w:rPr>
          <w:rFonts w:ascii="Franklin Gothic Book" w:hAnsi="Franklin Gothic Book"/>
        </w:rPr>
        <w:br w:type="page"/>
      </w:r>
    </w:p>
    <w:p w14:paraId="7FA9F35E" w14:textId="19102A69" w:rsidR="00E04E79" w:rsidRPr="00096D4B" w:rsidRDefault="00E04E79" w:rsidP="00096D4B">
      <w:pPr>
        <w:pStyle w:val="Heading1"/>
        <w:spacing w:after="0"/>
        <w:rPr>
          <w:rFonts w:ascii="Franklin Gothic Book" w:hAnsi="Franklin Gothic Book"/>
          <w:b w:val="0"/>
          <w:bCs/>
          <w:caps w:val="0"/>
          <w:u w:val="none"/>
        </w:rPr>
      </w:pPr>
      <w:bookmarkStart w:id="12" w:name="_Toc198558362"/>
      <w:r w:rsidRPr="00096D4B">
        <w:rPr>
          <w:rFonts w:ascii="Franklin Gothic Book" w:hAnsi="Franklin Gothic Book"/>
          <w:bCs/>
          <w:u w:val="none"/>
        </w:rPr>
        <w:lastRenderedPageBreak/>
        <w:t>C</w:t>
      </w:r>
      <w:r w:rsidR="00096D4B" w:rsidRPr="00096D4B">
        <w:rPr>
          <w:rFonts w:ascii="Franklin Gothic Book" w:hAnsi="Franklin Gothic Book"/>
          <w:bCs/>
          <w:u w:val="none"/>
        </w:rPr>
        <w:t>HILD AGE AND LIBRARY USE</w:t>
      </w:r>
      <w:r w:rsidRPr="00096D4B">
        <w:rPr>
          <w:rFonts w:ascii="Franklin Gothic Book" w:hAnsi="Franklin Gothic Book"/>
          <w:bCs/>
          <w:u w:val="none"/>
        </w:rPr>
        <w:t>:</w:t>
      </w:r>
      <w:bookmarkEnd w:id="12"/>
    </w:p>
    <w:p w14:paraId="35EA69B7" w14:textId="77777777" w:rsidR="00E04E79" w:rsidRDefault="00E04E79" w:rsidP="00E04E79">
      <w:pPr>
        <w:rPr>
          <w:rFonts w:ascii="Franklin Gothic Book" w:hAnsi="Franklin Gothic Book"/>
        </w:rPr>
      </w:pPr>
    </w:p>
    <w:p w14:paraId="7CE66206" w14:textId="77777777" w:rsidR="00E04E79" w:rsidRDefault="00E04E79" w:rsidP="00E04E79">
      <w:pPr>
        <w:ind w:left="360" w:right="450"/>
        <w:rPr>
          <w:rFonts w:ascii="Franklin Gothic Book" w:hAnsi="Franklin Gothic Book"/>
          <w:i/>
          <w:iCs/>
          <w:color w:val="FF0000"/>
        </w:rPr>
      </w:pPr>
      <w:r w:rsidRPr="004128BB">
        <w:rPr>
          <w:rFonts w:ascii="Franklin Gothic Book" w:hAnsi="Franklin Gothic Book"/>
          <w:i/>
          <w:iCs/>
          <w:color w:val="FF0000"/>
        </w:rPr>
        <w:t>In New Jersey, the law does not prescribe a certain age at which a child may be left alone.</w:t>
      </w:r>
      <w:r>
        <w:rPr>
          <w:rFonts w:ascii="Franklin Gothic Book" w:hAnsi="Franklin Gothic Book"/>
          <w:i/>
          <w:iCs/>
          <w:color w:val="FF0000"/>
        </w:rPr>
        <w:t xml:space="preserve"> </w:t>
      </w:r>
      <w:r w:rsidRPr="004128BB">
        <w:rPr>
          <w:rFonts w:ascii="Franklin Gothic Book" w:hAnsi="Franklin Gothic Book"/>
          <w:i/>
          <w:iCs/>
          <w:color w:val="FF0000"/>
        </w:rPr>
        <w:t xml:space="preserve"> The New Jersey Division of Youth and Family Services (DYFS) uses age 7 as an estimate of the youngest age at which a child can be left safely at home.</w:t>
      </w:r>
      <w:r>
        <w:rPr>
          <w:rFonts w:ascii="Franklin Gothic Book" w:hAnsi="Franklin Gothic Book"/>
          <w:i/>
          <w:iCs/>
          <w:color w:val="FF0000"/>
        </w:rPr>
        <w:t xml:space="preserve"> </w:t>
      </w:r>
      <w:r w:rsidRPr="004128BB">
        <w:rPr>
          <w:rFonts w:ascii="Franklin Gothic Book" w:hAnsi="Franklin Gothic Book"/>
          <w:i/>
          <w:iCs/>
          <w:color w:val="FF0000"/>
        </w:rPr>
        <w:t xml:space="preserve"> (Note: Children who are alone in a library are not considered to be legally “neglected” or “abandoned.”)</w:t>
      </w:r>
    </w:p>
    <w:p w14:paraId="2D4B8A80" w14:textId="77777777" w:rsidR="00E04E79" w:rsidRDefault="00E04E79" w:rsidP="00E04E79">
      <w:pPr>
        <w:ind w:left="360" w:right="450"/>
        <w:rPr>
          <w:rFonts w:ascii="Franklin Gothic Book" w:hAnsi="Franklin Gothic Book"/>
          <w:i/>
          <w:iCs/>
          <w:color w:val="FF0000"/>
        </w:rPr>
      </w:pPr>
    </w:p>
    <w:p w14:paraId="460D0FF7" w14:textId="77777777" w:rsidR="00E04E79" w:rsidRPr="004E1C7F" w:rsidRDefault="00E04E79" w:rsidP="00E04E79">
      <w:pPr>
        <w:ind w:left="360" w:right="450"/>
        <w:rPr>
          <w:rFonts w:ascii="Franklin Gothic Book" w:hAnsi="Franklin Gothic Book"/>
          <w:i/>
          <w:iCs/>
          <w:color w:val="FF0000"/>
        </w:rPr>
      </w:pPr>
      <w:r>
        <w:rPr>
          <w:rFonts w:ascii="Franklin Gothic Book" w:hAnsi="Franklin Gothic Book"/>
          <w:i/>
          <w:iCs/>
          <w:color w:val="FF0000"/>
        </w:rPr>
        <w:t>A</w:t>
      </w:r>
      <w:r w:rsidRPr="004E1C7F">
        <w:rPr>
          <w:rFonts w:ascii="Franklin Gothic Book" w:hAnsi="Franklin Gothic Book"/>
          <w:i/>
          <w:iCs/>
          <w:color w:val="FF0000"/>
        </w:rPr>
        <w:t xml:space="preserve"> host of factors influence whether it is appropriate for a child to be alone in a library, unattended by a responsible caregiver.</w:t>
      </w:r>
      <w:r>
        <w:rPr>
          <w:rFonts w:ascii="Franklin Gothic Book" w:hAnsi="Franklin Gothic Book"/>
          <w:i/>
          <w:iCs/>
          <w:color w:val="FF0000"/>
        </w:rPr>
        <w:t xml:space="preserve"> </w:t>
      </w:r>
      <w:r w:rsidRPr="004E1C7F">
        <w:rPr>
          <w:rFonts w:ascii="Franklin Gothic Book" w:hAnsi="Franklin Gothic Book"/>
          <w:i/>
          <w:iCs/>
          <w:color w:val="FF0000"/>
        </w:rPr>
        <w:t xml:space="preserve"> Note, too, that library staff cannot verify the ages of children who come into the facility.</w:t>
      </w:r>
    </w:p>
    <w:p w14:paraId="7E2A4ACC" w14:textId="77777777" w:rsidR="00E04E79" w:rsidRDefault="00E04E79" w:rsidP="00E04E79">
      <w:pPr>
        <w:rPr>
          <w:rFonts w:ascii="Franklin Gothic Book" w:hAnsi="Franklin Gothic Book"/>
        </w:rPr>
      </w:pPr>
    </w:p>
    <w:p w14:paraId="37846CAB" w14:textId="77777777" w:rsidR="00E04E79" w:rsidRDefault="00E04E79" w:rsidP="00E04E79">
      <w:pPr>
        <w:rPr>
          <w:rFonts w:ascii="Franklin Gothic Book" w:hAnsi="Franklin Gothic Book"/>
        </w:rPr>
      </w:pPr>
      <w:r w:rsidRPr="00544BED">
        <w:rPr>
          <w:rFonts w:ascii="Franklin Gothic Book" w:hAnsi="Franklin Gothic Book"/>
        </w:rPr>
        <w:t>Children through age 7 years must have a parent or caregiver in the immediate vicinity unless they are participating in a Library program.  Parents or caregivers for children age 7 years or under who do not attend the program with the child should remain in the building.  </w:t>
      </w:r>
    </w:p>
    <w:p w14:paraId="6E49BFFF" w14:textId="77777777" w:rsidR="00E04E79" w:rsidRPr="00544BED" w:rsidRDefault="00E04E79" w:rsidP="00E04E79">
      <w:pPr>
        <w:rPr>
          <w:rFonts w:ascii="Franklin Gothic Book" w:hAnsi="Franklin Gothic Book"/>
        </w:rPr>
      </w:pPr>
    </w:p>
    <w:p w14:paraId="1E579EB6" w14:textId="77777777" w:rsidR="00E04E79" w:rsidRDefault="00E04E79" w:rsidP="00E04E79">
      <w:pPr>
        <w:rPr>
          <w:rFonts w:ascii="Franklin Gothic Book" w:hAnsi="Franklin Gothic Book"/>
        </w:rPr>
      </w:pPr>
      <w:r w:rsidRPr="00544BED">
        <w:rPr>
          <w:rFonts w:ascii="Franklin Gothic Book" w:hAnsi="Franklin Gothic Book"/>
        </w:rPr>
        <w:t>Children aged 8</w:t>
      </w:r>
      <w:r>
        <w:rPr>
          <w:rFonts w:ascii="Franklin Gothic Book" w:hAnsi="Franklin Gothic Book"/>
        </w:rPr>
        <w:t xml:space="preserve"> to</w:t>
      </w:r>
      <w:r w:rsidRPr="00544BED">
        <w:rPr>
          <w:rFonts w:ascii="Franklin Gothic Book" w:hAnsi="Franklin Gothic Book"/>
        </w:rPr>
        <w:t xml:space="preserve"> 12 years may use the library unattended for an amount of time appropriate to their age and maturity.</w:t>
      </w:r>
    </w:p>
    <w:p w14:paraId="22707660" w14:textId="77777777" w:rsidR="00E04E79" w:rsidRPr="00544BED" w:rsidRDefault="00E04E79" w:rsidP="00E04E79">
      <w:pPr>
        <w:rPr>
          <w:rFonts w:ascii="Franklin Gothic Book" w:hAnsi="Franklin Gothic Book"/>
        </w:rPr>
      </w:pPr>
    </w:p>
    <w:p w14:paraId="4F79F493" w14:textId="77777777" w:rsidR="00E04E79" w:rsidRDefault="00E04E79" w:rsidP="00E04E79">
      <w:pPr>
        <w:rPr>
          <w:rFonts w:ascii="Franklin Gothic Book" w:hAnsi="Franklin Gothic Book"/>
        </w:rPr>
      </w:pPr>
      <w:r w:rsidRPr="00544BED">
        <w:rPr>
          <w:rFonts w:ascii="Franklin Gothic Book" w:hAnsi="Franklin Gothic Book"/>
        </w:rPr>
        <w:t>Children who have special needs because of disabling conditions such as impaired physical and mental ability, disruptive behavior, emotional problems, inadequate attention span, incomplete social skills, etc., shall be attended to by a responsible person at all times.</w:t>
      </w:r>
    </w:p>
    <w:p w14:paraId="14A891FB" w14:textId="77777777" w:rsidR="00E04E79" w:rsidRPr="00544BED" w:rsidRDefault="00E04E79" w:rsidP="00E04E79">
      <w:pPr>
        <w:rPr>
          <w:rFonts w:ascii="Franklin Gothic Book" w:hAnsi="Franklin Gothic Book"/>
        </w:rPr>
      </w:pPr>
    </w:p>
    <w:p w14:paraId="21F51736" w14:textId="42DF4F4D" w:rsidR="00E04E79" w:rsidRDefault="00B832AF" w:rsidP="00B832AF">
      <w:pPr>
        <w:pStyle w:val="Heading1"/>
        <w:spacing w:after="0"/>
        <w:rPr>
          <w:rFonts w:ascii="Franklin Gothic Book" w:hAnsi="Franklin Gothic Book"/>
          <w:b w:val="0"/>
          <w:bCs/>
          <w:caps w:val="0"/>
        </w:rPr>
      </w:pPr>
      <w:bookmarkStart w:id="13" w:name="_Toc198558363"/>
      <w:r>
        <w:rPr>
          <w:rFonts w:ascii="Franklin Gothic Book" w:hAnsi="Franklin Gothic Book"/>
          <w:bCs/>
          <w:u w:val="none"/>
        </w:rPr>
        <w:t>DISRUPTIVE CHILDREN:</w:t>
      </w:r>
      <w:bookmarkEnd w:id="13"/>
    </w:p>
    <w:p w14:paraId="528841F7" w14:textId="77777777" w:rsidR="00E04E79" w:rsidRPr="008A2EB5" w:rsidRDefault="00E04E79" w:rsidP="00E04E79">
      <w:pPr>
        <w:rPr>
          <w:rFonts w:ascii="Franklin Gothic Book" w:hAnsi="Franklin Gothic Book"/>
          <w:b/>
          <w:bCs/>
          <w:caps/>
        </w:rPr>
      </w:pPr>
    </w:p>
    <w:p w14:paraId="50578848" w14:textId="77777777" w:rsidR="00E04E79" w:rsidRDefault="00E04E79" w:rsidP="00E04E79">
      <w:pPr>
        <w:rPr>
          <w:rFonts w:ascii="Franklin Gothic Book" w:hAnsi="Franklin Gothic Book"/>
        </w:rPr>
      </w:pPr>
      <w:r w:rsidRPr="00544BED">
        <w:rPr>
          <w:rFonts w:ascii="Franklin Gothic Book" w:hAnsi="Franklin Gothic Book"/>
        </w:rPr>
        <w:t xml:space="preserve">A library staff member will inform the child of the rules.  </w:t>
      </w:r>
    </w:p>
    <w:p w14:paraId="49140D0B" w14:textId="77777777" w:rsidR="00E04E79" w:rsidRPr="00544BED" w:rsidRDefault="00E04E79" w:rsidP="00E04E79">
      <w:pPr>
        <w:rPr>
          <w:rFonts w:ascii="Franklin Gothic Book" w:hAnsi="Franklin Gothic Book"/>
        </w:rPr>
      </w:pPr>
    </w:p>
    <w:p w14:paraId="21454580" w14:textId="77777777" w:rsidR="00E04E79" w:rsidRDefault="00E04E79" w:rsidP="00E04E79">
      <w:pPr>
        <w:rPr>
          <w:rFonts w:ascii="Franklin Gothic Book" w:hAnsi="Franklin Gothic Book"/>
        </w:rPr>
      </w:pPr>
      <w:r w:rsidRPr="00544BED">
        <w:rPr>
          <w:rFonts w:ascii="Franklin Gothic Book" w:hAnsi="Franklin Gothic Book"/>
        </w:rPr>
        <w:t>If the behavior continues, the staff member will notify the parents of the child.  If the behavior still persists, the child and parent/guardian will be asked to leave the library.</w:t>
      </w:r>
    </w:p>
    <w:p w14:paraId="7988058E" w14:textId="77777777" w:rsidR="00E04E79" w:rsidRPr="00544BED" w:rsidRDefault="00E04E79" w:rsidP="00E04E79">
      <w:pPr>
        <w:rPr>
          <w:rFonts w:ascii="Franklin Gothic Book" w:hAnsi="Franklin Gothic Book"/>
        </w:rPr>
      </w:pPr>
    </w:p>
    <w:p w14:paraId="724A126B" w14:textId="77777777" w:rsidR="00E04E79" w:rsidRDefault="00E04E79" w:rsidP="00E04E79">
      <w:pPr>
        <w:rPr>
          <w:rFonts w:ascii="Franklin Gothic Book" w:hAnsi="Franklin Gothic Book"/>
        </w:rPr>
      </w:pPr>
      <w:r w:rsidRPr="00544BED">
        <w:rPr>
          <w:rFonts w:ascii="Franklin Gothic Book" w:hAnsi="Franklin Gothic Book"/>
        </w:rPr>
        <w:t>Disruptions caused by children 8</w:t>
      </w:r>
      <w:r>
        <w:rPr>
          <w:rFonts w:ascii="Franklin Gothic Book" w:hAnsi="Franklin Gothic Book"/>
        </w:rPr>
        <w:t xml:space="preserve"> to </w:t>
      </w:r>
      <w:r w:rsidRPr="00544BED">
        <w:rPr>
          <w:rFonts w:ascii="Franklin Gothic Book" w:hAnsi="Franklin Gothic Book"/>
        </w:rPr>
        <w:t xml:space="preserve">12 years who apparently are unaccompanied will be informed of the rules.   Locate the parent or caregiver in the library and explain the Child Safety Policy.  If inappropriate behavior continues, the child and parent / guardian shall be asked to leave the library.  </w:t>
      </w:r>
    </w:p>
    <w:p w14:paraId="1EB17A33" w14:textId="77777777" w:rsidR="00E04E79" w:rsidRPr="00544BED" w:rsidRDefault="00E04E79" w:rsidP="00E04E79">
      <w:pPr>
        <w:rPr>
          <w:rFonts w:ascii="Franklin Gothic Book" w:hAnsi="Franklin Gothic Book"/>
        </w:rPr>
      </w:pPr>
    </w:p>
    <w:p w14:paraId="19A9BC97" w14:textId="77777777" w:rsidR="00E04E79" w:rsidRDefault="00E04E79" w:rsidP="00E04E79">
      <w:pPr>
        <w:rPr>
          <w:rFonts w:ascii="Franklin Gothic Book" w:hAnsi="Franklin Gothic Book"/>
        </w:rPr>
      </w:pPr>
      <w:r w:rsidRPr="00544BED">
        <w:rPr>
          <w:rFonts w:ascii="Franklin Gothic Book" w:hAnsi="Franklin Gothic Book"/>
        </w:rPr>
        <w:t xml:space="preserve">If a child in this age group is behaving inappropriately and is unaccompanied by an adult or appropriate-aged caregiver, the staff will follow the directions below for disruptive children found on Library premises without a parent or caregiver.   All children should have the telephone number of a parent or guardian.  </w:t>
      </w:r>
    </w:p>
    <w:p w14:paraId="1FB499F7" w14:textId="77777777" w:rsidR="00E04E79" w:rsidRPr="00544BED" w:rsidRDefault="00E04E79" w:rsidP="00E04E79">
      <w:pPr>
        <w:rPr>
          <w:rFonts w:ascii="Franklin Gothic Book" w:hAnsi="Franklin Gothic Book"/>
        </w:rPr>
      </w:pPr>
    </w:p>
    <w:p w14:paraId="6E83598A" w14:textId="77777777" w:rsidR="00E04E79" w:rsidRPr="00544BED" w:rsidRDefault="00E04E79" w:rsidP="00E04E79">
      <w:pPr>
        <w:pStyle w:val="ListParagraph"/>
        <w:widowControl/>
        <w:numPr>
          <w:ilvl w:val="0"/>
          <w:numId w:val="46"/>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Make every effort to contact the parent or caregiver who is not in  the library to come and pick up the child.  Staff will express the library’s concern for the child’s safety and explain the Child Safety Policy.</w:t>
      </w:r>
    </w:p>
    <w:p w14:paraId="400F07E8" w14:textId="77777777" w:rsidR="00E04E79" w:rsidRPr="00544BED" w:rsidRDefault="00E04E79" w:rsidP="00E04E79">
      <w:pPr>
        <w:pStyle w:val="ListParagraph"/>
        <w:widowControl/>
        <w:numPr>
          <w:ilvl w:val="0"/>
          <w:numId w:val="46"/>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If the parent or caregiver cannot be located within 30  minutes, call </w:t>
      </w:r>
      <w:r w:rsidRPr="00544BED">
        <w:rPr>
          <w:rFonts w:ascii="Franklin Gothic Book" w:hAnsi="Franklin Gothic Book"/>
          <w:color w:val="FF0000"/>
        </w:rPr>
        <w:t xml:space="preserve">insert name of law enforcement agency </w:t>
      </w:r>
      <w:r w:rsidRPr="00544BED">
        <w:rPr>
          <w:rFonts w:ascii="Franklin Gothic Book" w:hAnsi="Franklin Gothic Book"/>
        </w:rPr>
        <w:t xml:space="preserve">to pick up the child.   </w:t>
      </w:r>
    </w:p>
    <w:p w14:paraId="1BAF2407" w14:textId="77777777" w:rsidR="00E04E79" w:rsidRPr="00544BED" w:rsidRDefault="00E04E79" w:rsidP="00E04E79">
      <w:pPr>
        <w:pStyle w:val="ListParagraph"/>
        <w:widowControl/>
        <w:numPr>
          <w:ilvl w:val="0"/>
          <w:numId w:val="46"/>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Staff will notify the Director that the police have been called.</w:t>
      </w:r>
    </w:p>
    <w:p w14:paraId="2905E4BB" w14:textId="77777777" w:rsidR="00E04E79" w:rsidRPr="00544BED" w:rsidRDefault="00E04E79" w:rsidP="00E04E79">
      <w:pPr>
        <w:pStyle w:val="ListParagraph"/>
        <w:widowControl/>
        <w:numPr>
          <w:ilvl w:val="0"/>
          <w:numId w:val="46"/>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lastRenderedPageBreak/>
        <w:t>Two staff members shall remain with the child while the child is on Library premises until the parent, caregiver or police arrive.</w:t>
      </w:r>
    </w:p>
    <w:p w14:paraId="622498A6" w14:textId="77777777" w:rsidR="00E04E79" w:rsidRPr="00544BED" w:rsidRDefault="00E04E79" w:rsidP="00E04E79">
      <w:pPr>
        <w:pStyle w:val="ListParagraph"/>
        <w:widowControl/>
        <w:numPr>
          <w:ilvl w:val="0"/>
          <w:numId w:val="46"/>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Once the child is in the care of the police,  leave a note with the Main Desk leader advising the child is with the </w:t>
      </w:r>
      <w:r w:rsidRPr="00544BED">
        <w:rPr>
          <w:rFonts w:ascii="Franklin Gothic Book" w:hAnsi="Franklin Gothic Book"/>
          <w:color w:val="FF0000"/>
        </w:rPr>
        <w:t>insert name of law enforcement agency</w:t>
      </w:r>
      <w:r w:rsidRPr="00544BED">
        <w:rPr>
          <w:rFonts w:ascii="Franklin Gothic Book" w:hAnsi="Franklin Gothic Book"/>
        </w:rPr>
        <w:t>.</w:t>
      </w:r>
    </w:p>
    <w:p w14:paraId="3100F36B" w14:textId="618AB822" w:rsidR="00E04E79" w:rsidRDefault="00E04E79" w:rsidP="00E84D8B">
      <w:pPr>
        <w:pStyle w:val="Heading1"/>
        <w:spacing w:after="0"/>
        <w:rPr>
          <w:rFonts w:ascii="Franklin Gothic Book" w:hAnsi="Franklin Gothic Book"/>
          <w:b w:val="0"/>
          <w:bCs/>
          <w:caps w:val="0"/>
        </w:rPr>
      </w:pPr>
      <w:bookmarkStart w:id="14" w:name="_Toc198558364"/>
      <w:r w:rsidRPr="00B832AF">
        <w:rPr>
          <w:rFonts w:ascii="Franklin Gothic Book" w:hAnsi="Franklin Gothic Book"/>
          <w:bCs/>
          <w:u w:val="none"/>
        </w:rPr>
        <w:t>S</w:t>
      </w:r>
      <w:r w:rsidR="00B832AF">
        <w:rPr>
          <w:rFonts w:ascii="Franklin Gothic Book" w:hAnsi="Franklin Gothic Book"/>
          <w:bCs/>
          <w:u w:val="none"/>
        </w:rPr>
        <w:t>USPECT</w:t>
      </w:r>
      <w:r w:rsidR="00E84D8B">
        <w:rPr>
          <w:rFonts w:ascii="Franklin Gothic Book" w:hAnsi="Franklin Gothic Book"/>
          <w:bCs/>
          <w:u w:val="none"/>
        </w:rPr>
        <w:t>ED CHILD ABUSE, ABANDONMENT OR MALNUTRITION</w:t>
      </w:r>
      <w:bookmarkEnd w:id="14"/>
    </w:p>
    <w:p w14:paraId="0C8724EB" w14:textId="77777777" w:rsidR="00E04E79" w:rsidRPr="008A2EB5" w:rsidRDefault="00E04E79" w:rsidP="00E04E79">
      <w:pPr>
        <w:rPr>
          <w:rFonts w:ascii="Franklin Gothic Book" w:hAnsi="Franklin Gothic Book"/>
          <w:b/>
          <w:bCs/>
          <w:caps/>
        </w:rPr>
      </w:pPr>
    </w:p>
    <w:p w14:paraId="37A00511" w14:textId="77777777" w:rsidR="00E04E79" w:rsidRDefault="00E04E79" w:rsidP="00E04E79">
      <w:pPr>
        <w:rPr>
          <w:rFonts w:ascii="Franklin Gothic Book" w:hAnsi="Franklin Gothic Book"/>
        </w:rPr>
      </w:pPr>
      <w:r w:rsidRPr="00544BED">
        <w:rPr>
          <w:rFonts w:ascii="Franklin Gothic Book" w:hAnsi="Franklin Gothic Book"/>
        </w:rPr>
        <w:t xml:space="preserve">The library reserves the right to contact </w:t>
      </w:r>
      <w:bookmarkStart w:id="15" w:name="_Hlk195207491"/>
      <w:r w:rsidRPr="00544BED">
        <w:rPr>
          <w:rFonts w:ascii="Franklin Gothic Book" w:hAnsi="Franklin Gothic Book"/>
          <w:color w:val="FF0000"/>
        </w:rPr>
        <w:t xml:space="preserve">insert name of law enforcement agency </w:t>
      </w:r>
      <w:bookmarkEnd w:id="15"/>
      <w:r w:rsidRPr="00544BED">
        <w:rPr>
          <w:rFonts w:ascii="Franklin Gothic Book" w:hAnsi="Franklin Gothic Book"/>
        </w:rPr>
        <w:t>to take custody of any youth that library staff members, in their sole discretion, feel is abused, abandoned, or suffering malnutrition.</w:t>
      </w:r>
    </w:p>
    <w:p w14:paraId="10EF31C6" w14:textId="77777777" w:rsidR="00E04E79" w:rsidRPr="00544BED" w:rsidRDefault="00E04E79" w:rsidP="00E04E79">
      <w:pPr>
        <w:rPr>
          <w:rFonts w:ascii="Franklin Gothic Book" w:hAnsi="Franklin Gothic Book"/>
        </w:rPr>
      </w:pPr>
    </w:p>
    <w:p w14:paraId="43552F2E" w14:textId="77777777" w:rsidR="00E04E79" w:rsidRDefault="00E04E79" w:rsidP="00E04E79">
      <w:pPr>
        <w:rPr>
          <w:rFonts w:ascii="Franklin Gothic Book" w:hAnsi="Franklin Gothic Book"/>
        </w:rPr>
      </w:pPr>
      <w:r w:rsidRPr="00544BED">
        <w:rPr>
          <w:rFonts w:ascii="Franklin Gothic Book" w:hAnsi="Franklin Gothic Book"/>
        </w:rPr>
        <w:t>The library staff cannot know if a youth is with a guardian, friends, or strangers.</w:t>
      </w:r>
    </w:p>
    <w:p w14:paraId="35FFBEAB" w14:textId="77777777" w:rsidR="00E04E79" w:rsidRPr="00544BED" w:rsidRDefault="00E04E79" w:rsidP="00E04E79">
      <w:pPr>
        <w:rPr>
          <w:rFonts w:ascii="Franklin Gothic Book" w:hAnsi="Franklin Gothic Book"/>
        </w:rPr>
      </w:pPr>
    </w:p>
    <w:p w14:paraId="2F42807C" w14:textId="0AF97ED2" w:rsidR="00E04E79" w:rsidRPr="008A2EB5" w:rsidRDefault="00E84D8B" w:rsidP="00E84D8B">
      <w:pPr>
        <w:pStyle w:val="Heading1"/>
        <w:spacing w:after="0"/>
        <w:rPr>
          <w:rFonts w:ascii="Franklin Gothic Book" w:hAnsi="Franklin Gothic Book"/>
          <w:b w:val="0"/>
          <w:bCs/>
          <w:caps w:val="0"/>
        </w:rPr>
      </w:pPr>
      <w:bookmarkStart w:id="16" w:name="_Toc198558365"/>
      <w:r>
        <w:rPr>
          <w:rFonts w:ascii="Franklin Gothic Book" w:hAnsi="Franklin Gothic Book"/>
          <w:bCs/>
          <w:u w:val="none"/>
        </w:rPr>
        <w:t>LOST CHILD</w:t>
      </w:r>
      <w:bookmarkEnd w:id="16"/>
    </w:p>
    <w:p w14:paraId="2547F123" w14:textId="77777777" w:rsidR="00E04E79" w:rsidRPr="00544BED" w:rsidRDefault="00E04E79" w:rsidP="00E04E79">
      <w:pPr>
        <w:rPr>
          <w:rFonts w:ascii="Franklin Gothic Book" w:hAnsi="Franklin Gothic Book"/>
          <w:b/>
          <w:bCs/>
        </w:rPr>
      </w:pPr>
    </w:p>
    <w:p w14:paraId="53FA8842" w14:textId="77777777" w:rsidR="00E04E79" w:rsidRPr="00544BED" w:rsidRDefault="00E04E79" w:rsidP="00E04E79">
      <w:pPr>
        <w:rPr>
          <w:rFonts w:ascii="Franklin Gothic Book" w:hAnsi="Franklin Gothic Book"/>
        </w:rPr>
      </w:pPr>
      <w:r w:rsidRPr="00544BED">
        <w:rPr>
          <w:rFonts w:ascii="Franklin Gothic Book" w:hAnsi="Franklin Gothic Book"/>
        </w:rPr>
        <w:t xml:space="preserve">When the staff notices a child in distress, </w:t>
      </w:r>
    </w:p>
    <w:p w14:paraId="4D4A1CD3" w14:textId="77777777" w:rsidR="00E04E79" w:rsidRPr="00544BED" w:rsidRDefault="00E04E79" w:rsidP="00E04E79">
      <w:pPr>
        <w:pStyle w:val="ListParagraph"/>
        <w:widowControl/>
        <w:numPr>
          <w:ilvl w:val="0"/>
          <w:numId w:val="43"/>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The staff members will ask the child where their parents are.</w:t>
      </w:r>
    </w:p>
    <w:p w14:paraId="2F40A41E" w14:textId="77777777" w:rsidR="00E04E79" w:rsidRPr="00544BED" w:rsidRDefault="00E04E79" w:rsidP="00E04E79">
      <w:pPr>
        <w:pStyle w:val="ListParagraph"/>
        <w:widowControl/>
        <w:numPr>
          <w:ilvl w:val="0"/>
          <w:numId w:val="43"/>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The staff employee will search for the parents with the child. </w:t>
      </w:r>
    </w:p>
    <w:p w14:paraId="5DE4E817" w14:textId="77777777" w:rsidR="00E04E79" w:rsidRPr="00544BED" w:rsidRDefault="00E04E79" w:rsidP="00E04E79">
      <w:pPr>
        <w:pStyle w:val="ListParagraph"/>
        <w:widowControl/>
        <w:numPr>
          <w:ilvl w:val="0"/>
          <w:numId w:val="43"/>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If the parents are not immediately found, </w:t>
      </w:r>
      <w:r w:rsidRPr="00544BED">
        <w:rPr>
          <w:rFonts w:ascii="Franklin Gothic Book" w:hAnsi="Franklin Gothic Book"/>
          <w:color w:val="FF0000"/>
        </w:rPr>
        <w:t xml:space="preserve">insert name of law enforcement agency </w:t>
      </w:r>
      <w:r w:rsidRPr="00544BED">
        <w:rPr>
          <w:rFonts w:ascii="Franklin Gothic Book" w:hAnsi="Franklin Gothic Book"/>
        </w:rPr>
        <w:t xml:space="preserve">will be called. </w:t>
      </w:r>
    </w:p>
    <w:p w14:paraId="31A8A85A" w14:textId="77777777" w:rsidR="00E04E79" w:rsidRPr="00544BED" w:rsidRDefault="00E04E79" w:rsidP="00E04E79">
      <w:pPr>
        <w:pStyle w:val="ListParagraph"/>
        <w:widowControl/>
        <w:numPr>
          <w:ilvl w:val="0"/>
          <w:numId w:val="43"/>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Two staff members will accompany the child until law enforcement officers arrive. </w:t>
      </w:r>
    </w:p>
    <w:p w14:paraId="2E4F510C" w14:textId="05321D2E" w:rsidR="00E04E79" w:rsidRPr="00544BED" w:rsidRDefault="00E84D8B" w:rsidP="00E84D8B">
      <w:pPr>
        <w:pStyle w:val="Heading1"/>
        <w:spacing w:after="0"/>
        <w:rPr>
          <w:rFonts w:ascii="Franklin Gothic Book" w:hAnsi="Franklin Gothic Book"/>
          <w:b w:val="0"/>
          <w:bCs/>
          <w:caps w:val="0"/>
        </w:rPr>
      </w:pPr>
      <w:bookmarkStart w:id="17" w:name="_Toc198558366"/>
      <w:r>
        <w:rPr>
          <w:rFonts w:ascii="Franklin Gothic Book" w:hAnsi="Franklin Gothic Book"/>
          <w:bCs/>
          <w:u w:val="none"/>
        </w:rPr>
        <w:t>CLOSING</w:t>
      </w:r>
      <w:r w:rsidR="00E04E79" w:rsidRPr="00544BED">
        <w:rPr>
          <w:rFonts w:ascii="Franklin Gothic Book" w:hAnsi="Franklin Gothic Book"/>
          <w:bCs/>
        </w:rPr>
        <w:t>:</w:t>
      </w:r>
      <w:bookmarkEnd w:id="17"/>
    </w:p>
    <w:p w14:paraId="33E516B9" w14:textId="77777777" w:rsidR="00E04E79" w:rsidRPr="00544BED" w:rsidRDefault="00E04E79" w:rsidP="00E04E79">
      <w:pPr>
        <w:rPr>
          <w:rFonts w:ascii="Franklin Gothic Book" w:hAnsi="Franklin Gothic Book"/>
          <w:b/>
          <w:bCs/>
        </w:rPr>
      </w:pPr>
    </w:p>
    <w:p w14:paraId="76A5771E" w14:textId="77777777" w:rsidR="00E04E79" w:rsidRDefault="00E04E79" w:rsidP="00E04E79">
      <w:pPr>
        <w:ind w:left="720" w:right="450"/>
        <w:rPr>
          <w:rFonts w:ascii="Franklin Gothic Book" w:hAnsi="Franklin Gothic Book"/>
          <w:i/>
          <w:iCs/>
          <w:color w:val="FF0000"/>
        </w:rPr>
      </w:pPr>
      <w:r w:rsidRPr="00544BED">
        <w:rPr>
          <w:rFonts w:ascii="Franklin Gothic Book" w:hAnsi="Franklin Gothic Book"/>
          <w:i/>
          <w:iCs/>
          <w:color w:val="FF0000"/>
        </w:rPr>
        <w:t xml:space="preserve">Libraries need to adopt clear statements regarding children who remain unattended at closing time, who are asked by library staff to leave when they are misbehaving, or who leave when it is dark, inclement, etc.  </w:t>
      </w:r>
    </w:p>
    <w:p w14:paraId="44D7B7C7" w14:textId="77777777" w:rsidR="00E04E79" w:rsidRPr="00544BED" w:rsidRDefault="00E04E79" w:rsidP="00E04E79">
      <w:pPr>
        <w:ind w:left="720" w:right="450"/>
        <w:rPr>
          <w:rFonts w:ascii="Franklin Gothic Book" w:hAnsi="Franklin Gothic Book"/>
          <w:i/>
          <w:iCs/>
          <w:color w:val="FF0000"/>
        </w:rPr>
      </w:pPr>
    </w:p>
    <w:p w14:paraId="22B22D21" w14:textId="77777777" w:rsidR="00E04E79" w:rsidRDefault="00E04E79" w:rsidP="00E04E79">
      <w:pPr>
        <w:rPr>
          <w:rFonts w:ascii="Franklin Gothic Book" w:hAnsi="Franklin Gothic Book"/>
        </w:rPr>
      </w:pPr>
      <w:r w:rsidRPr="00544BED">
        <w:rPr>
          <w:rFonts w:ascii="Franklin Gothic Book" w:hAnsi="Franklin Gothic Book"/>
        </w:rPr>
        <w:t xml:space="preserve">Children who do not have transportation home at closing time will be asked for telephone numbers of people who can pick them up at the library.  If a child is not picked up within 15 minutes of closing, Library staff will </w:t>
      </w:r>
      <w:bookmarkStart w:id="18" w:name="_Hlk195206128"/>
      <w:r w:rsidRPr="00544BED">
        <w:rPr>
          <w:rFonts w:ascii="Franklin Gothic Book" w:hAnsi="Franklin Gothic Book"/>
        </w:rPr>
        <w:t xml:space="preserve">call </w:t>
      </w:r>
      <w:r w:rsidRPr="00544BED">
        <w:rPr>
          <w:rFonts w:ascii="Franklin Gothic Book" w:hAnsi="Franklin Gothic Book"/>
          <w:color w:val="FF0000"/>
        </w:rPr>
        <w:t>insert name of law enforcement agency</w:t>
      </w:r>
      <w:bookmarkEnd w:id="18"/>
      <w:r w:rsidRPr="00544BED">
        <w:rPr>
          <w:rFonts w:ascii="Franklin Gothic Book" w:hAnsi="Franklin Gothic Book"/>
        </w:rPr>
        <w:t xml:space="preserve">.  Two staff members will stay with the child until the situation is resolved.  </w:t>
      </w:r>
    </w:p>
    <w:p w14:paraId="287A0AAE" w14:textId="77777777" w:rsidR="00E04E79" w:rsidRPr="00544BED" w:rsidRDefault="00E04E79" w:rsidP="00E04E79">
      <w:pPr>
        <w:rPr>
          <w:rFonts w:ascii="Franklin Gothic Book" w:hAnsi="Franklin Gothic Book"/>
        </w:rPr>
      </w:pPr>
    </w:p>
    <w:p w14:paraId="6CF877D2" w14:textId="77777777" w:rsidR="00E04E79" w:rsidRDefault="00E04E79" w:rsidP="00E04E79">
      <w:pPr>
        <w:rPr>
          <w:rFonts w:ascii="Franklin Gothic Book" w:hAnsi="Franklin Gothic Book"/>
        </w:rPr>
      </w:pPr>
      <w:r w:rsidRPr="00544BED">
        <w:rPr>
          <w:rFonts w:ascii="Franklin Gothic Book" w:hAnsi="Franklin Gothic Book"/>
        </w:rPr>
        <w:t>Under no circumstances will a staff member give a child a ride home, take a child outside the building, or remain in the building alone with an unattended child.</w:t>
      </w:r>
    </w:p>
    <w:p w14:paraId="13199F7D" w14:textId="77777777" w:rsidR="00E04E79" w:rsidRPr="00544BED" w:rsidRDefault="00E04E79" w:rsidP="00E04E79">
      <w:pPr>
        <w:rPr>
          <w:rFonts w:ascii="Franklin Gothic Book" w:hAnsi="Franklin Gothic Book"/>
        </w:rPr>
      </w:pPr>
    </w:p>
    <w:p w14:paraId="59083CF9" w14:textId="491A1059" w:rsidR="00E04E79" w:rsidRDefault="00E84D8B" w:rsidP="00E84D8B">
      <w:pPr>
        <w:pStyle w:val="Heading1"/>
        <w:spacing w:after="0"/>
        <w:rPr>
          <w:rFonts w:ascii="Franklin Gothic Book" w:hAnsi="Franklin Gothic Book"/>
          <w:b w:val="0"/>
          <w:bCs/>
          <w:caps w:val="0"/>
        </w:rPr>
      </w:pPr>
      <w:bookmarkStart w:id="19" w:name="_Toc198558367"/>
      <w:r>
        <w:rPr>
          <w:rFonts w:ascii="Franklin Gothic Book" w:hAnsi="Franklin Gothic Book"/>
          <w:bCs/>
          <w:u w:val="none"/>
        </w:rPr>
        <w:t>MEDICAL EMEGERENCIES:</w:t>
      </w:r>
      <w:bookmarkEnd w:id="19"/>
    </w:p>
    <w:p w14:paraId="2C180FFF" w14:textId="77777777" w:rsidR="00E04E79" w:rsidRPr="00544BED" w:rsidRDefault="00E04E79" w:rsidP="00E04E79">
      <w:pPr>
        <w:rPr>
          <w:rFonts w:ascii="Franklin Gothic Book" w:hAnsi="Franklin Gothic Book"/>
          <w:b/>
          <w:bCs/>
          <w:caps/>
        </w:rPr>
      </w:pPr>
    </w:p>
    <w:p w14:paraId="322A86EC" w14:textId="77777777" w:rsidR="00E04E79" w:rsidRDefault="00E04E79" w:rsidP="00E04E79">
      <w:pPr>
        <w:rPr>
          <w:rFonts w:ascii="Franklin Gothic Book" w:hAnsi="Franklin Gothic Book"/>
        </w:rPr>
      </w:pPr>
      <w:r w:rsidRPr="00544BED">
        <w:rPr>
          <w:rFonts w:ascii="Franklin Gothic Book" w:hAnsi="Franklin Gothic Book"/>
        </w:rPr>
        <w:t xml:space="preserve">If a child age 8 through 12 years is found unattended when the Library is open, and the child has become ill or frightened, has become disruptive and will not respond to verbal warnings from library staff, is upset because of weather conditions, long hours out of contact with the parent/caregiver, or other special circumstances, call </w:t>
      </w:r>
      <w:r w:rsidRPr="00544BED">
        <w:rPr>
          <w:rFonts w:ascii="Franklin Gothic Book" w:hAnsi="Franklin Gothic Book"/>
          <w:color w:val="FF0000"/>
        </w:rPr>
        <w:t>insert name of law enforcement agency</w:t>
      </w:r>
      <w:r w:rsidRPr="00544BED">
        <w:rPr>
          <w:rFonts w:ascii="Franklin Gothic Book" w:hAnsi="Franklin Gothic Book"/>
        </w:rPr>
        <w:t>, and the child may be placed in their care.</w:t>
      </w:r>
    </w:p>
    <w:p w14:paraId="2486EB0C" w14:textId="77777777" w:rsidR="00E04E79" w:rsidRPr="00544BED" w:rsidRDefault="00E04E79" w:rsidP="00E04E79">
      <w:pPr>
        <w:rPr>
          <w:rFonts w:ascii="Franklin Gothic Book" w:hAnsi="Franklin Gothic Book"/>
        </w:rPr>
      </w:pPr>
    </w:p>
    <w:p w14:paraId="66F3E0A2" w14:textId="77777777" w:rsidR="00E04E79" w:rsidRDefault="00E04E79" w:rsidP="00E04E79">
      <w:pPr>
        <w:rPr>
          <w:rFonts w:ascii="Franklin Gothic Book" w:hAnsi="Franklin Gothic Book"/>
        </w:rPr>
      </w:pPr>
      <w:r w:rsidRPr="00544BED">
        <w:rPr>
          <w:rFonts w:ascii="Franklin Gothic Book" w:hAnsi="Franklin Gothic Book"/>
        </w:rPr>
        <w:t>In case of a medical emergency, when parents cannot be reached, the library staff will dial 9-1-1.  One staff member will stay with the child while a second staff member brings first aid equipment to the location.  All staff members who are involved in providing care shall wear medical exam gloves.</w:t>
      </w:r>
    </w:p>
    <w:p w14:paraId="34FD8650" w14:textId="77777777" w:rsidR="00E04E79" w:rsidRPr="00544BED" w:rsidRDefault="00E04E79" w:rsidP="00E04E79">
      <w:pPr>
        <w:rPr>
          <w:rFonts w:ascii="Franklin Gothic Book" w:hAnsi="Franklin Gothic Book"/>
        </w:rPr>
      </w:pPr>
      <w:r w:rsidRPr="00544BED">
        <w:rPr>
          <w:rFonts w:ascii="Franklin Gothic Book" w:hAnsi="Franklin Gothic Book"/>
        </w:rPr>
        <w:lastRenderedPageBreak/>
        <w:t>After a child has been placed in the care of law enforcement personnel or transported to a medical center, the staff will leave notes about the child’s whereabouts at the front desk.</w:t>
      </w:r>
    </w:p>
    <w:p w14:paraId="7D166E45" w14:textId="77777777" w:rsidR="00E04E79" w:rsidRPr="00544BED" w:rsidRDefault="00E04E79" w:rsidP="00E04E79">
      <w:pPr>
        <w:rPr>
          <w:rFonts w:ascii="Franklin Gothic Book" w:hAnsi="Franklin Gothic Book"/>
        </w:rPr>
      </w:pPr>
    </w:p>
    <w:p w14:paraId="0019BC45" w14:textId="1AE89C15" w:rsidR="00E84D8B" w:rsidRDefault="00E84D8B" w:rsidP="00E84D8B">
      <w:pPr>
        <w:pStyle w:val="Heading1"/>
        <w:spacing w:after="0"/>
        <w:rPr>
          <w:rFonts w:ascii="Franklin Gothic Book" w:hAnsi="Franklin Gothic Book"/>
          <w:b w:val="0"/>
          <w:bCs/>
          <w:caps w:val="0"/>
        </w:rPr>
      </w:pPr>
      <w:bookmarkStart w:id="20" w:name="_Toc198558368"/>
      <w:r>
        <w:rPr>
          <w:rFonts w:ascii="Franklin Gothic Book" w:hAnsi="Franklin Gothic Book"/>
          <w:bCs/>
          <w:u w:val="none"/>
        </w:rPr>
        <w:t>REPORT OF A MISSING CHILD</w:t>
      </w:r>
      <w:r>
        <w:rPr>
          <w:rFonts w:ascii="Franklin Gothic Book" w:hAnsi="Franklin Gothic Book"/>
          <w:bCs/>
          <w:u w:val="none"/>
        </w:rPr>
        <w:t>:</w:t>
      </w:r>
      <w:bookmarkEnd w:id="20"/>
    </w:p>
    <w:p w14:paraId="40E98644" w14:textId="77777777" w:rsidR="00E04E79" w:rsidRDefault="00E04E79" w:rsidP="00E04E79">
      <w:pPr>
        <w:rPr>
          <w:rFonts w:ascii="Franklin Gothic Book" w:hAnsi="Franklin Gothic Book"/>
        </w:rPr>
      </w:pPr>
    </w:p>
    <w:p w14:paraId="59D0AEE0" w14:textId="77777777" w:rsidR="00E04E79" w:rsidRDefault="00E04E79" w:rsidP="00E04E79">
      <w:pPr>
        <w:rPr>
          <w:rFonts w:ascii="Franklin Gothic Book" w:hAnsi="Franklin Gothic Book"/>
        </w:rPr>
      </w:pPr>
      <w:r w:rsidRPr="00544BED">
        <w:rPr>
          <w:rFonts w:ascii="Franklin Gothic Book" w:hAnsi="Franklin Gothic Book"/>
        </w:rPr>
        <w:t xml:space="preserve">To assist parents/guardians and caregivers in keeping children safe in the library building, the library staff, in cooperation with the </w:t>
      </w:r>
      <w:r w:rsidRPr="00544BED">
        <w:rPr>
          <w:rFonts w:ascii="Franklin Gothic Book" w:hAnsi="Franklin Gothic Book"/>
          <w:color w:val="FF0000"/>
        </w:rPr>
        <w:t>insert name of local law enforcement agency</w:t>
      </w:r>
      <w:r w:rsidRPr="00544BED">
        <w:rPr>
          <w:rFonts w:ascii="Franklin Gothic Book" w:hAnsi="Franklin Gothic Book"/>
        </w:rPr>
        <w:t>, will implement the following Code Adam Procedure upon report of a missing child.</w:t>
      </w:r>
    </w:p>
    <w:p w14:paraId="35D1AEDA" w14:textId="77777777" w:rsidR="00E04E79" w:rsidRPr="00544BED" w:rsidRDefault="00E04E79" w:rsidP="00E04E79">
      <w:pPr>
        <w:rPr>
          <w:rFonts w:ascii="Franklin Gothic Book" w:hAnsi="Franklin Gothic Book"/>
        </w:rPr>
      </w:pPr>
    </w:p>
    <w:p w14:paraId="482DB51D" w14:textId="77777777" w:rsidR="00E04E79" w:rsidRPr="00203962" w:rsidRDefault="00E04E79" w:rsidP="00E04E79">
      <w:pPr>
        <w:rPr>
          <w:rFonts w:ascii="Franklin Gothic Book" w:hAnsi="Franklin Gothic Book"/>
          <w:i/>
          <w:iCs/>
          <w:u w:val="single"/>
        </w:rPr>
      </w:pPr>
      <w:r w:rsidRPr="00203962">
        <w:rPr>
          <w:rFonts w:ascii="Franklin Gothic Book" w:hAnsi="Franklin Gothic Book"/>
          <w:i/>
          <w:iCs/>
          <w:u w:val="single"/>
        </w:rPr>
        <w:t>Code Adam Procedure</w:t>
      </w:r>
    </w:p>
    <w:p w14:paraId="1C8A0429" w14:textId="77777777" w:rsidR="00E04E79" w:rsidRPr="00544BED" w:rsidRDefault="00E04E79" w:rsidP="00E04E79">
      <w:pPr>
        <w:rPr>
          <w:rFonts w:ascii="Franklin Gothic Book" w:hAnsi="Franklin Gothic Book"/>
          <w:u w:val="single"/>
        </w:rPr>
      </w:pPr>
    </w:p>
    <w:p w14:paraId="75CE5E93" w14:textId="77777777" w:rsidR="00E04E79" w:rsidRDefault="00E04E79" w:rsidP="00E04E79">
      <w:pPr>
        <w:rPr>
          <w:rFonts w:ascii="Franklin Gothic Book" w:hAnsi="Franklin Gothic Book"/>
        </w:rPr>
      </w:pPr>
      <w:r w:rsidRPr="00544BED">
        <w:rPr>
          <w:rFonts w:ascii="Franklin Gothic Book" w:hAnsi="Franklin Gothic Book"/>
        </w:rPr>
        <w:t xml:space="preserve">When a staff member is notified of a missing child by a parent or caregiver, the staff member will immediately: </w:t>
      </w:r>
    </w:p>
    <w:p w14:paraId="090F2AC3" w14:textId="77777777" w:rsidR="00E04E79" w:rsidRPr="00544BED" w:rsidRDefault="00E04E79" w:rsidP="00E04E79">
      <w:pPr>
        <w:rPr>
          <w:rFonts w:ascii="Franklin Gothic Book" w:hAnsi="Franklin Gothic Book"/>
        </w:rPr>
      </w:pPr>
    </w:p>
    <w:p w14:paraId="25E829F9"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Notify the </w:t>
      </w:r>
      <w:r w:rsidRPr="00544BED">
        <w:rPr>
          <w:rFonts w:ascii="Franklin Gothic Book" w:hAnsi="Franklin Gothic Book"/>
          <w:color w:val="FF0000"/>
        </w:rPr>
        <w:t>Main Desk, which</w:t>
      </w:r>
      <w:r w:rsidRPr="00544BED">
        <w:rPr>
          <w:rFonts w:ascii="Franklin Gothic Book" w:hAnsi="Franklin Gothic Book"/>
        </w:rPr>
        <w:t xml:space="preserve"> will announce a Code Adam over the public address (PA) system.</w:t>
      </w:r>
    </w:p>
    <w:p w14:paraId="569EF299" w14:textId="77777777" w:rsidR="00E04E79" w:rsidRPr="00544BED" w:rsidRDefault="00E04E79" w:rsidP="00E04E79">
      <w:pPr>
        <w:pStyle w:val="ListParagraph"/>
        <w:rPr>
          <w:rFonts w:ascii="Franklin Gothic Book" w:hAnsi="Franklin Gothic Book"/>
        </w:rPr>
      </w:pPr>
    </w:p>
    <w:p w14:paraId="2ACDB9D1"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Another staff member will quickly search the immediate area with the parent, guardian, or caregiver.  If the child is not immediately found, staff will call 9-1-1 and request “immediate police assistance for missing child at </w:t>
      </w:r>
      <w:r w:rsidRPr="00544BED">
        <w:rPr>
          <w:rFonts w:ascii="Franklin Gothic Book" w:hAnsi="Franklin Gothic Book"/>
          <w:color w:val="FF0000"/>
        </w:rPr>
        <w:t>insert name of library</w:t>
      </w:r>
      <w:r w:rsidRPr="00544BED">
        <w:rPr>
          <w:rFonts w:ascii="Franklin Gothic Book" w:hAnsi="Franklin Gothic Book"/>
        </w:rPr>
        <w:t xml:space="preserve">”. </w:t>
      </w:r>
    </w:p>
    <w:p w14:paraId="315E3F6C" w14:textId="77777777" w:rsidR="00E04E79" w:rsidRPr="00544BED" w:rsidRDefault="00E04E79" w:rsidP="00E04E79">
      <w:pPr>
        <w:pStyle w:val="ListParagraph"/>
        <w:rPr>
          <w:rFonts w:ascii="Franklin Gothic Book" w:hAnsi="Franklin Gothic Book"/>
        </w:rPr>
      </w:pPr>
    </w:p>
    <w:p w14:paraId="07B3EA6E"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Obtain a detailed description of the child, including: </w:t>
      </w:r>
    </w:p>
    <w:p w14:paraId="1C35296C" w14:textId="77777777" w:rsidR="00E04E79" w:rsidRPr="00544BED" w:rsidRDefault="00E04E79" w:rsidP="00E04E79">
      <w:pPr>
        <w:pStyle w:val="ListParagraph"/>
        <w:widowControl/>
        <w:numPr>
          <w:ilvl w:val="1"/>
          <w:numId w:val="44"/>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Name </w:t>
      </w:r>
    </w:p>
    <w:p w14:paraId="3E82D533" w14:textId="77777777" w:rsidR="00E04E79" w:rsidRPr="00544BED" w:rsidRDefault="00E04E79" w:rsidP="00E04E79">
      <w:pPr>
        <w:pStyle w:val="ListParagraph"/>
        <w:widowControl/>
        <w:numPr>
          <w:ilvl w:val="1"/>
          <w:numId w:val="44"/>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Age </w:t>
      </w:r>
    </w:p>
    <w:p w14:paraId="3C39CB83" w14:textId="77777777" w:rsidR="00E04E79" w:rsidRPr="00544BED" w:rsidRDefault="00E04E79" w:rsidP="00E04E79">
      <w:pPr>
        <w:pStyle w:val="ListParagraph"/>
        <w:widowControl/>
        <w:numPr>
          <w:ilvl w:val="1"/>
          <w:numId w:val="44"/>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Hair color </w:t>
      </w:r>
    </w:p>
    <w:p w14:paraId="10412D18" w14:textId="77777777" w:rsidR="00E04E79" w:rsidRPr="00544BED" w:rsidRDefault="00E04E79" w:rsidP="00E04E79">
      <w:pPr>
        <w:pStyle w:val="ListParagraph"/>
        <w:widowControl/>
        <w:numPr>
          <w:ilvl w:val="1"/>
          <w:numId w:val="44"/>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Eye color </w:t>
      </w:r>
    </w:p>
    <w:p w14:paraId="2F6BB6A7" w14:textId="77777777" w:rsidR="00E04E79" w:rsidRPr="00544BED" w:rsidRDefault="00E04E79" w:rsidP="00E04E79">
      <w:pPr>
        <w:pStyle w:val="ListParagraph"/>
        <w:widowControl/>
        <w:numPr>
          <w:ilvl w:val="1"/>
          <w:numId w:val="44"/>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Approx. weight and height</w:t>
      </w:r>
    </w:p>
    <w:p w14:paraId="524B02B4" w14:textId="77777777" w:rsidR="00E04E79" w:rsidRPr="00544BED" w:rsidRDefault="00E04E79" w:rsidP="00E04E79">
      <w:pPr>
        <w:pStyle w:val="ListParagraph"/>
        <w:widowControl/>
        <w:numPr>
          <w:ilvl w:val="1"/>
          <w:numId w:val="44"/>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What the child is wearing (color of shirt, jacket, pants, etc., type of shoes, etc.) </w:t>
      </w:r>
    </w:p>
    <w:p w14:paraId="22B38BA9" w14:textId="77777777" w:rsidR="00E04E79" w:rsidRPr="00544BED" w:rsidRDefault="00E04E79" w:rsidP="00E04E79">
      <w:pPr>
        <w:pStyle w:val="ListParagraph"/>
        <w:widowControl/>
        <w:numPr>
          <w:ilvl w:val="1"/>
          <w:numId w:val="44"/>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Where and when did you see the child last?</w:t>
      </w:r>
    </w:p>
    <w:p w14:paraId="5D0184D2" w14:textId="77777777" w:rsidR="00E04E79" w:rsidRPr="00544BED" w:rsidRDefault="00E04E79" w:rsidP="00E04E79">
      <w:pPr>
        <w:pStyle w:val="ListParagraph"/>
        <w:ind w:left="1440"/>
        <w:rPr>
          <w:rFonts w:ascii="Franklin Gothic Book" w:hAnsi="Franklin Gothic Book"/>
        </w:rPr>
      </w:pPr>
    </w:p>
    <w:p w14:paraId="1E514F7F"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If a missing child alert begins in the </w:t>
      </w:r>
      <w:r w:rsidRPr="00544BED">
        <w:rPr>
          <w:rFonts w:ascii="Franklin Gothic Book" w:hAnsi="Franklin Gothic Book"/>
          <w:color w:val="FF0000"/>
        </w:rPr>
        <w:t>Children’s Room</w:t>
      </w:r>
      <w:r w:rsidRPr="00544BED">
        <w:rPr>
          <w:rFonts w:ascii="Franklin Gothic Book" w:hAnsi="Franklin Gothic Book"/>
        </w:rPr>
        <w:t xml:space="preserve">, notify the Main Desk, and then all staff members will assist with the Lockdown Procedure.  </w:t>
      </w:r>
    </w:p>
    <w:p w14:paraId="3063817F" w14:textId="77777777" w:rsidR="00E04E79" w:rsidRPr="00544BED" w:rsidRDefault="00E04E79" w:rsidP="00E04E79">
      <w:pPr>
        <w:pStyle w:val="ListParagraph"/>
        <w:rPr>
          <w:rFonts w:ascii="Franklin Gothic Book" w:hAnsi="Franklin Gothic Book"/>
        </w:rPr>
      </w:pPr>
    </w:p>
    <w:p w14:paraId="746BAE1D"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color w:val="FF0000"/>
        </w:rPr>
        <w:t xml:space="preserve">Children’s Room </w:t>
      </w:r>
      <w:r w:rsidRPr="00544BED">
        <w:rPr>
          <w:rFonts w:ascii="Franklin Gothic Book" w:hAnsi="Franklin Gothic Book"/>
        </w:rPr>
        <w:t xml:space="preserve">staff will remain to observe the </w:t>
      </w:r>
      <w:r w:rsidRPr="00544BED">
        <w:rPr>
          <w:rFonts w:ascii="Franklin Gothic Book" w:hAnsi="Franklin Gothic Book"/>
          <w:color w:val="FF0000"/>
        </w:rPr>
        <w:t xml:space="preserve">Children’s Room </w:t>
      </w:r>
      <w:r w:rsidRPr="00544BED">
        <w:rPr>
          <w:rFonts w:ascii="Franklin Gothic Book" w:hAnsi="Franklin Gothic Book"/>
        </w:rPr>
        <w:t xml:space="preserve">exit and begin monitoring for the missing child. </w:t>
      </w:r>
    </w:p>
    <w:p w14:paraId="62038B97" w14:textId="77777777" w:rsidR="00E04E79" w:rsidRPr="00544BED" w:rsidRDefault="00E04E79" w:rsidP="00E04E79">
      <w:pPr>
        <w:pStyle w:val="ListParagraph"/>
        <w:rPr>
          <w:rFonts w:ascii="Franklin Gothic Book" w:hAnsi="Franklin Gothic Book"/>
        </w:rPr>
      </w:pPr>
    </w:p>
    <w:p w14:paraId="3D0EFFD7"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A staff member from the </w:t>
      </w:r>
      <w:r w:rsidRPr="00544BED">
        <w:rPr>
          <w:rFonts w:ascii="Franklin Gothic Book" w:hAnsi="Franklin Gothic Book"/>
          <w:color w:val="FF0000"/>
        </w:rPr>
        <w:t xml:space="preserve">Main Room </w:t>
      </w:r>
      <w:r w:rsidRPr="00544BED">
        <w:rPr>
          <w:rFonts w:ascii="Franklin Gothic Book" w:hAnsi="Franklin Gothic Book"/>
        </w:rPr>
        <w:t xml:space="preserve">should immediately cover the main exit and observe the meeting door and the restrooms.  Employees will request that all people attempting to leave the building remain within the library and will request any people attempting to enter to remain outside.  Direct service to patrons will be suspended while Lockdown Procedures are in progress. </w:t>
      </w:r>
    </w:p>
    <w:p w14:paraId="0379A8BC" w14:textId="77777777" w:rsidR="00E04E79" w:rsidRPr="00544BED" w:rsidRDefault="00E04E79" w:rsidP="00E04E79">
      <w:pPr>
        <w:pStyle w:val="ListParagraph"/>
        <w:rPr>
          <w:rFonts w:ascii="Franklin Gothic Book" w:hAnsi="Franklin Gothic Book"/>
        </w:rPr>
      </w:pPr>
    </w:p>
    <w:p w14:paraId="6D4AEEAA"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Employees will wait for police to arrive and assist the responding officer as requested.  </w:t>
      </w:r>
    </w:p>
    <w:p w14:paraId="6EB2DCB3" w14:textId="77777777" w:rsidR="00E04E79" w:rsidRDefault="00E04E79" w:rsidP="00E04E79">
      <w:pPr>
        <w:spacing w:after="160" w:line="259" w:lineRule="auto"/>
        <w:rPr>
          <w:rFonts w:ascii="Franklin Gothic Book" w:hAnsi="Franklin Gothic Book"/>
        </w:rPr>
      </w:pPr>
      <w:r>
        <w:rPr>
          <w:rFonts w:ascii="Franklin Gothic Book" w:hAnsi="Franklin Gothic Book"/>
        </w:rPr>
        <w:br w:type="page"/>
      </w:r>
    </w:p>
    <w:p w14:paraId="5EC9C36D"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lastRenderedPageBreak/>
        <w:t xml:space="preserve">If any employee(s) encounter a suspect with the missing child, other than the parent or caregiver, employees should use reasonable measures to delay the exit of the suspect and child without placing themself or the child at risk.  The employee should obtain and immediately record a full description of the suspect, including the make, model, and license number of the vehicle (if any) and direction of travel, and pass this information on the </w:t>
      </w:r>
      <w:r w:rsidRPr="00544BED">
        <w:rPr>
          <w:rFonts w:ascii="Franklin Gothic Book" w:hAnsi="Franklin Gothic Book"/>
          <w:color w:val="FF0000"/>
        </w:rPr>
        <w:t>insert name of local law enforcement agency</w:t>
      </w:r>
      <w:r w:rsidRPr="00544BED">
        <w:rPr>
          <w:rFonts w:ascii="Franklin Gothic Book" w:hAnsi="Franklin Gothic Book"/>
        </w:rPr>
        <w:t>.</w:t>
      </w:r>
    </w:p>
    <w:p w14:paraId="7D5B04EF" w14:textId="77777777" w:rsidR="00E04E79" w:rsidRPr="00544BED" w:rsidRDefault="00E04E79" w:rsidP="00E04E79">
      <w:pPr>
        <w:pStyle w:val="ListParagraph"/>
        <w:rPr>
          <w:rFonts w:ascii="Franklin Gothic Book" w:hAnsi="Franklin Gothic Book"/>
        </w:rPr>
      </w:pPr>
    </w:p>
    <w:p w14:paraId="27D94AF3" w14:textId="77777777" w:rsidR="00E04E79" w:rsidRPr="00544BED" w:rsidRDefault="00E04E79" w:rsidP="00E04E79">
      <w:pPr>
        <w:pStyle w:val="ListParagraph"/>
        <w:widowControl/>
        <w:numPr>
          <w:ilvl w:val="0"/>
          <w:numId w:val="45"/>
        </w:numPr>
        <w:tabs>
          <w:tab w:val="clear" w:pos="-720"/>
        </w:tabs>
        <w:suppressAutoHyphens w:val="0"/>
        <w:overflowPunct/>
        <w:autoSpaceDE/>
        <w:autoSpaceDN/>
        <w:adjustRightInd/>
        <w:spacing w:after="160"/>
        <w:textAlignment w:val="auto"/>
        <w:rPr>
          <w:rFonts w:ascii="Franklin Gothic Book" w:hAnsi="Franklin Gothic Book"/>
        </w:rPr>
      </w:pPr>
      <w:r w:rsidRPr="00544BED">
        <w:rPr>
          <w:rFonts w:ascii="Franklin Gothic Book" w:hAnsi="Franklin Gothic Book"/>
        </w:rPr>
        <w:t xml:space="preserve">When the child is found, inform all staff members (and police as needed). </w:t>
      </w:r>
    </w:p>
    <w:p w14:paraId="561D0526" w14:textId="77777777" w:rsidR="00E04E79" w:rsidRPr="00544BED" w:rsidRDefault="00E04E79" w:rsidP="00E04E79">
      <w:pPr>
        <w:rPr>
          <w:rFonts w:ascii="Franklin Gothic Book" w:hAnsi="Franklin Gothic Book"/>
        </w:rPr>
      </w:pPr>
      <w:r w:rsidRPr="00544BED">
        <w:rPr>
          <w:rFonts w:ascii="Franklin Gothic Book" w:hAnsi="Franklin Gothic Book"/>
        </w:rPr>
        <w:t xml:space="preserve">Inform the </w:t>
      </w:r>
      <w:r w:rsidRPr="00544BED">
        <w:rPr>
          <w:rFonts w:ascii="Franklin Gothic Book" w:hAnsi="Franklin Gothic Book"/>
          <w:color w:val="FF0000"/>
        </w:rPr>
        <w:t xml:space="preserve">Library Director (describe how) </w:t>
      </w:r>
      <w:r w:rsidRPr="00544BED">
        <w:rPr>
          <w:rFonts w:ascii="Franklin Gothic Book" w:hAnsi="Franklin Gothic Book"/>
        </w:rPr>
        <w:t xml:space="preserve">and document the incident.  The </w:t>
      </w:r>
      <w:r w:rsidRPr="00544BED">
        <w:rPr>
          <w:rFonts w:ascii="Franklin Gothic Book" w:hAnsi="Franklin Gothic Book"/>
          <w:color w:val="FF0000"/>
        </w:rPr>
        <w:t xml:space="preserve">Library Director </w:t>
      </w:r>
      <w:r w:rsidRPr="00544BED">
        <w:rPr>
          <w:rFonts w:ascii="Franklin Gothic Book" w:hAnsi="Franklin Gothic Book"/>
        </w:rPr>
        <w:t>shall debrief the incident with those involved to evaluate the timely response</w:t>
      </w:r>
    </w:p>
    <w:bookmarkEnd w:id="1"/>
    <w:bookmarkEnd w:id="2"/>
    <w:bookmarkEnd w:id="3"/>
    <w:sectPr w:rsidR="00E04E79" w:rsidRPr="00544BED" w:rsidSect="003B757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9571D" w14:textId="77777777" w:rsidR="001B2FB5" w:rsidRDefault="001B2FB5" w:rsidP="00B72E42">
      <w:r>
        <w:separator/>
      </w:r>
    </w:p>
  </w:endnote>
  <w:endnote w:type="continuationSeparator" w:id="0">
    <w:p w14:paraId="0179515C" w14:textId="77777777" w:rsidR="001B2FB5" w:rsidRDefault="001B2FB5" w:rsidP="00B7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381669"/>
      <w:docPartObj>
        <w:docPartGallery w:val="Page Numbers (Bottom of Page)"/>
        <w:docPartUnique/>
      </w:docPartObj>
    </w:sdtPr>
    <w:sdtEndPr>
      <w:rPr>
        <w:color w:val="7F7F7F" w:themeColor="background1" w:themeShade="7F"/>
        <w:spacing w:val="60"/>
      </w:rPr>
    </w:sdtEndPr>
    <w:sdtContent>
      <w:p w14:paraId="07CB8AAF" w14:textId="77777777" w:rsidR="001B2FB5" w:rsidRDefault="001B2F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37545">
          <w:rPr>
            <w:noProof/>
          </w:rPr>
          <w:t>1</w:t>
        </w:r>
        <w:r>
          <w:rPr>
            <w:noProof/>
          </w:rPr>
          <w:fldChar w:fldCharType="end"/>
        </w:r>
        <w:r>
          <w:t xml:space="preserve"> | </w:t>
        </w:r>
        <w:r>
          <w:rPr>
            <w:color w:val="7F7F7F" w:themeColor="background1" w:themeShade="7F"/>
            <w:spacing w:val="60"/>
          </w:rPr>
          <w:t>Page</w:t>
        </w:r>
      </w:p>
    </w:sdtContent>
  </w:sdt>
  <w:p w14:paraId="26940C04" w14:textId="77777777" w:rsidR="001B2FB5" w:rsidRDefault="001B2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3682" w14:textId="77777777" w:rsidR="001B2FB5" w:rsidRDefault="001B2FB5">
    <w:pPr>
      <w:pStyle w:val="Footer"/>
    </w:pPr>
  </w:p>
  <w:p w14:paraId="00F7FEA5" w14:textId="77777777" w:rsidR="001B2FB5" w:rsidRPr="00F45AA5" w:rsidRDefault="001B2FB5" w:rsidP="00F45AA5">
    <w:pPr>
      <w:widowControl/>
      <w:tabs>
        <w:tab w:val="clear" w:pos="-720"/>
      </w:tabs>
      <w:suppressAutoHyphens w:val="0"/>
      <w:overflowPunct/>
      <w:autoSpaceDE/>
      <w:autoSpaceDN/>
      <w:adjustRightInd/>
      <w:textAlignment w:val="auto"/>
      <w:rPr>
        <w:rFonts w:ascii="Arial" w:eastAsia="Cambria" w:hAnsi="Arial"/>
        <w:i/>
        <w:sz w:val="20"/>
      </w:rPr>
    </w:pPr>
    <w:r w:rsidRPr="00F45AA5">
      <w:rPr>
        <w:rFonts w:ascii="Arial" w:eastAsia="Cambria" w:hAnsi="Arial"/>
        <w:i/>
        <w:sz w:val="20"/>
      </w:rPr>
      <w:t xml:space="preserve">This model program is intended for general information purposes only.  It should not be construed as legal advice or legal opinion regarding any specific or factual situation.  Always follow your organization’s policies and procedures as presented by your manager or supervisor.  </w:t>
    </w:r>
  </w:p>
  <w:p w14:paraId="44F0C0E7" w14:textId="77777777" w:rsidR="001B2FB5" w:rsidRDefault="001B2FB5" w:rsidP="008540E0">
    <w:pPr>
      <w:pStyle w:val="Defaul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42B2" w14:textId="77777777" w:rsidR="001B2FB5" w:rsidRDefault="001B2FB5" w:rsidP="00B72E42">
      <w:r>
        <w:separator/>
      </w:r>
    </w:p>
  </w:footnote>
  <w:footnote w:type="continuationSeparator" w:id="0">
    <w:p w14:paraId="2852F01B" w14:textId="77777777" w:rsidR="001B2FB5" w:rsidRDefault="001B2FB5" w:rsidP="00B7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1F67" w14:textId="32F8F2F9" w:rsidR="003B7579" w:rsidRPr="003B7579" w:rsidRDefault="003B7579" w:rsidP="003B7579">
    <w:pPr>
      <w:pStyle w:val="Header"/>
      <w:jc w:val="center"/>
      <w:rPr>
        <w:rFonts w:ascii="Arial" w:hAnsi="Arial" w:cs="Arial"/>
        <w:b/>
        <w:noProof/>
        <w:sz w:val="28"/>
        <w:szCs w:val="28"/>
      </w:rPr>
    </w:pPr>
    <w:r w:rsidRPr="003B7579">
      <w:rPr>
        <w:rFonts w:ascii="Arial" w:hAnsi="Arial" w:cs="Arial"/>
        <w:b/>
        <w:noProof/>
        <w:sz w:val="28"/>
        <w:szCs w:val="28"/>
      </w:rPr>
      <w:t xml:space="preserve">LIBRARY </w:t>
    </w:r>
    <w:r w:rsidR="00EE7FD6">
      <w:rPr>
        <w:rFonts w:ascii="Arial" w:hAnsi="Arial" w:cs="Arial"/>
        <w:b/>
        <w:noProof/>
        <w:sz w:val="28"/>
        <w:szCs w:val="28"/>
      </w:rPr>
      <w:t>SAFE CHILD</w:t>
    </w:r>
    <w:r w:rsidRPr="003B7579">
      <w:rPr>
        <w:rFonts w:ascii="Arial" w:hAnsi="Arial" w:cs="Arial"/>
        <w:b/>
        <w:noProof/>
        <w:sz w:val="28"/>
        <w:szCs w:val="28"/>
      </w:rPr>
      <w:t xml:space="preserve"> PLAN</w:t>
    </w:r>
  </w:p>
  <w:p w14:paraId="45255702" w14:textId="2DC17C33" w:rsidR="003B7579" w:rsidRPr="003B7579" w:rsidRDefault="003B7579" w:rsidP="003B7579">
    <w:pPr>
      <w:pStyle w:val="Header"/>
      <w:jc w:val="center"/>
      <w:rPr>
        <w:rFonts w:ascii="Arial" w:hAnsi="Arial" w:cs="Arial"/>
        <w:noProof/>
        <w:sz w:val="28"/>
        <w:szCs w:val="28"/>
      </w:rPr>
    </w:pPr>
    <w:r w:rsidRPr="003B7579">
      <w:rPr>
        <w:rFonts w:ascii="Arial" w:hAnsi="Arial" w:cs="Arial"/>
        <w:b/>
        <w:bCs/>
        <w:smallCaps/>
        <w:color w:val="FF0000"/>
        <w:spacing w:val="-2"/>
      </w:rPr>
      <w:t>INSERT AGENCY’S NAME</w:t>
    </w:r>
  </w:p>
  <w:p w14:paraId="586C170C" w14:textId="77777777" w:rsidR="003B7579" w:rsidRDefault="003B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4069A0"/>
    <w:lvl w:ilvl="0">
      <w:numFmt w:val="decimal"/>
      <w:lvlText w:val="*"/>
      <w:lvlJc w:val="left"/>
    </w:lvl>
  </w:abstractNum>
  <w:abstractNum w:abstractNumId="1" w15:restartNumberingAfterBreak="0">
    <w:nsid w:val="00B9663B"/>
    <w:multiLevelType w:val="multilevel"/>
    <w:tmpl w:val="6532BFB0"/>
    <w:lvl w:ilvl="0">
      <w:start w:val="1"/>
      <w:numFmt w:val="upperRoman"/>
      <w:lvlText w:val="%1."/>
      <w:lvlJc w:val="left"/>
      <w:pPr>
        <w:tabs>
          <w:tab w:val="num" w:pos="720"/>
        </w:tabs>
        <w:ind w:left="0" w:firstLine="0"/>
      </w:pPr>
      <w:rPr>
        <w:rFonts w:hint="default"/>
        <w:sz w:val="24"/>
      </w:rPr>
    </w:lvl>
    <w:lvl w:ilvl="1">
      <w:start w:val="1"/>
      <w:numFmt w:val="upperLetter"/>
      <w:lvlText w:val="%2."/>
      <w:lvlJc w:val="left"/>
      <w:pPr>
        <w:tabs>
          <w:tab w:val="num" w:pos="720"/>
        </w:tabs>
        <w:ind w:left="360" w:firstLine="0"/>
      </w:pPr>
      <w:rPr>
        <w:rFonts w:hint="default"/>
      </w:rPr>
    </w:lvl>
    <w:lvl w:ilvl="2">
      <w:start w:val="1"/>
      <w:numFmt w:val="bullet"/>
      <w:lvlText w:val=""/>
      <w:lvlJc w:val="left"/>
      <w:pPr>
        <w:tabs>
          <w:tab w:val="num" w:pos="900"/>
        </w:tabs>
        <w:ind w:left="540" w:firstLine="0"/>
      </w:pPr>
      <w:rPr>
        <w:rFonts w:ascii="Symbol" w:hAnsi="Symbol" w:hint="default"/>
        <w:b w:val="0"/>
        <w:i w:val="0"/>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2" w15:restartNumberingAfterBreak="0">
    <w:nsid w:val="0AC270D4"/>
    <w:multiLevelType w:val="multilevel"/>
    <w:tmpl w:val="646A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82ED0"/>
    <w:multiLevelType w:val="multilevel"/>
    <w:tmpl w:val="573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14E06"/>
    <w:multiLevelType w:val="multilevel"/>
    <w:tmpl w:val="63C86F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D6040E5"/>
    <w:multiLevelType w:val="hybridMultilevel"/>
    <w:tmpl w:val="89ACFC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E65325"/>
    <w:multiLevelType w:val="multilevel"/>
    <w:tmpl w:val="0B72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4A3125"/>
    <w:multiLevelType w:val="hybridMultilevel"/>
    <w:tmpl w:val="48FC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E03058"/>
    <w:multiLevelType w:val="multilevel"/>
    <w:tmpl w:val="CB1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54548"/>
    <w:multiLevelType w:val="hybridMultilevel"/>
    <w:tmpl w:val="CF4C1F80"/>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10CE5A5D"/>
    <w:multiLevelType w:val="multilevel"/>
    <w:tmpl w:val="DAD0044E"/>
    <w:lvl w:ilvl="0">
      <w:start w:val="1"/>
      <w:numFmt w:val="upperRoman"/>
      <w:pStyle w:val="Level1"/>
      <w:lvlText w:val="%1."/>
      <w:lvlJc w:val="left"/>
      <w:pPr>
        <w:tabs>
          <w:tab w:val="num" w:pos="720"/>
        </w:tabs>
        <w:ind w:left="0" w:firstLine="0"/>
      </w:pPr>
      <w:rPr>
        <w:rFonts w:hint="default"/>
        <w:sz w:val="24"/>
      </w:rPr>
    </w:lvl>
    <w:lvl w:ilvl="1">
      <w:start w:val="1"/>
      <w:numFmt w:val="upperLetter"/>
      <w:lvlText w:val="%2."/>
      <w:lvlJc w:val="left"/>
      <w:pPr>
        <w:tabs>
          <w:tab w:val="num" w:pos="720"/>
        </w:tabs>
        <w:ind w:left="360" w:firstLine="0"/>
      </w:pPr>
      <w:rPr>
        <w:rFonts w:hint="default"/>
      </w:rPr>
    </w:lvl>
    <w:lvl w:ilvl="2">
      <w:start w:val="1"/>
      <w:numFmt w:val="decimal"/>
      <w:pStyle w:val="Level3"/>
      <w:lvlText w:val="%3."/>
      <w:lvlJc w:val="left"/>
      <w:pPr>
        <w:tabs>
          <w:tab w:val="num" w:pos="900"/>
        </w:tabs>
        <w:ind w:left="540" w:firstLine="0"/>
      </w:pPr>
      <w:rPr>
        <w:rFonts w:hint="default"/>
        <w:b w:val="0"/>
        <w:i w:val="0"/>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11" w15:restartNumberingAfterBreak="0">
    <w:nsid w:val="111A3900"/>
    <w:multiLevelType w:val="hybridMultilevel"/>
    <w:tmpl w:val="0B922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25C96"/>
    <w:multiLevelType w:val="singleLevel"/>
    <w:tmpl w:val="5030BF36"/>
    <w:lvl w:ilvl="0">
      <w:start w:val="2"/>
      <w:numFmt w:val="decimal"/>
      <w:lvlText w:val="%1."/>
      <w:lvlJc w:val="left"/>
      <w:pPr>
        <w:tabs>
          <w:tab w:val="num" w:pos="1002"/>
        </w:tabs>
        <w:ind w:left="1002" w:hanging="570"/>
      </w:pPr>
      <w:rPr>
        <w:rFonts w:hint="default"/>
      </w:rPr>
    </w:lvl>
  </w:abstractNum>
  <w:abstractNum w:abstractNumId="13" w15:restartNumberingAfterBreak="0">
    <w:nsid w:val="14536AA3"/>
    <w:multiLevelType w:val="multilevel"/>
    <w:tmpl w:val="566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B943CC"/>
    <w:multiLevelType w:val="hybridMultilevel"/>
    <w:tmpl w:val="8D8C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03A24"/>
    <w:multiLevelType w:val="hybridMultilevel"/>
    <w:tmpl w:val="4B9E44A8"/>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94901"/>
    <w:multiLevelType w:val="hybridMultilevel"/>
    <w:tmpl w:val="ED5A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7601A"/>
    <w:multiLevelType w:val="hybridMultilevel"/>
    <w:tmpl w:val="32182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DB5C45"/>
    <w:multiLevelType w:val="hybridMultilevel"/>
    <w:tmpl w:val="88F830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E7D1F28"/>
    <w:multiLevelType w:val="hybridMultilevel"/>
    <w:tmpl w:val="31A60D60"/>
    <w:lvl w:ilvl="0" w:tplc="6C1498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768C7"/>
    <w:multiLevelType w:val="hybridMultilevel"/>
    <w:tmpl w:val="DB24AF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5163AE"/>
    <w:multiLevelType w:val="hybridMultilevel"/>
    <w:tmpl w:val="C24451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334489"/>
    <w:multiLevelType w:val="hybridMultilevel"/>
    <w:tmpl w:val="CFEABD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D1792F"/>
    <w:multiLevelType w:val="hybridMultilevel"/>
    <w:tmpl w:val="D422D126"/>
    <w:lvl w:ilvl="0" w:tplc="CCB4A21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050B1"/>
    <w:multiLevelType w:val="hybridMultilevel"/>
    <w:tmpl w:val="D77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400C5"/>
    <w:multiLevelType w:val="multilevel"/>
    <w:tmpl w:val="678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89395E"/>
    <w:multiLevelType w:val="hybridMultilevel"/>
    <w:tmpl w:val="0EA4E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C730FD"/>
    <w:multiLevelType w:val="hybridMultilevel"/>
    <w:tmpl w:val="4504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35BA0"/>
    <w:multiLevelType w:val="hybridMultilevel"/>
    <w:tmpl w:val="C204B1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005B9"/>
    <w:multiLevelType w:val="multilevel"/>
    <w:tmpl w:val="50E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34CB0"/>
    <w:multiLevelType w:val="hybridMultilevel"/>
    <w:tmpl w:val="8728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C7F87"/>
    <w:multiLevelType w:val="hybridMultilevel"/>
    <w:tmpl w:val="0EBA79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4B2C33"/>
    <w:multiLevelType w:val="hybridMultilevel"/>
    <w:tmpl w:val="B5449EE2"/>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D1C0A"/>
    <w:multiLevelType w:val="hybridMultilevel"/>
    <w:tmpl w:val="1326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9E748B"/>
    <w:multiLevelType w:val="hybridMultilevel"/>
    <w:tmpl w:val="A84E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E0696"/>
    <w:multiLevelType w:val="hybridMultilevel"/>
    <w:tmpl w:val="AAA4D07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23C57A8"/>
    <w:multiLevelType w:val="hybridMultilevel"/>
    <w:tmpl w:val="AF08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1309D"/>
    <w:multiLevelType w:val="hybridMultilevel"/>
    <w:tmpl w:val="63C86F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BC8286A"/>
    <w:multiLevelType w:val="hybridMultilevel"/>
    <w:tmpl w:val="4202B0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B0670"/>
    <w:multiLevelType w:val="multilevel"/>
    <w:tmpl w:val="67C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BD7D6D"/>
    <w:multiLevelType w:val="hybridMultilevel"/>
    <w:tmpl w:val="0BB69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6E86A56"/>
    <w:multiLevelType w:val="hybridMultilevel"/>
    <w:tmpl w:val="796C99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9783704"/>
    <w:multiLevelType w:val="hybridMultilevel"/>
    <w:tmpl w:val="A516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90AD2"/>
    <w:multiLevelType w:val="hybridMultilevel"/>
    <w:tmpl w:val="7C381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E250EF"/>
    <w:multiLevelType w:val="multilevel"/>
    <w:tmpl w:val="42F4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976312">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2" w16cid:durableId="1620992870">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 w16cid:durableId="29234474">
    <w:abstractNumId w:val="37"/>
  </w:num>
  <w:num w:numId="4" w16cid:durableId="379593636">
    <w:abstractNumId w:val="4"/>
  </w:num>
  <w:num w:numId="5" w16cid:durableId="2053648795">
    <w:abstractNumId w:val="40"/>
  </w:num>
  <w:num w:numId="6" w16cid:durableId="834882935">
    <w:abstractNumId w:val="17"/>
  </w:num>
  <w:num w:numId="7" w16cid:durableId="398867959">
    <w:abstractNumId w:val="20"/>
  </w:num>
  <w:num w:numId="8" w16cid:durableId="959409239">
    <w:abstractNumId w:val="5"/>
  </w:num>
  <w:num w:numId="9" w16cid:durableId="15155088">
    <w:abstractNumId w:val="43"/>
  </w:num>
  <w:num w:numId="10" w16cid:durableId="1005280300">
    <w:abstractNumId w:val="24"/>
  </w:num>
  <w:num w:numId="11" w16cid:durableId="2129929425">
    <w:abstractNumId w:val="30"/>
  </w:num>
  <w:num w:numId="12" w16cid:durableId="148982945">
    <w:abstractNumId w:val="35"/>
  </w:num>
  <w:num w:numId="13" w16cid:durableId="524178088">
    <w:abstractNumId w:val="28"/>
  </w:num>
  <w:num w:numId="14" w16cid:durableId="1699357542">
    <w:abstractNumId w:val="32"/>
  </w:num>
  <w:num w:numId="15" w16cid:durableId="558786759">
    <w:abstractNumId w:val="15"/>
  </w:num>
  <w:num w:numId="16" w16cid:durableId="1499924350">
    <w:abstractNumId w:val="23"/>
  </w:num>
  <w:num w:numId="17" w16cid:durableId="1094352378">
    <w:abstractNumId w:val="26"/>
  </w:num>
  <w:num w:numId="18" w16cid:durableId="180823904">
    <w:abstractNumId w:val="33"/>
  </w:num>
  <w:num w:numId="19" w16cid:durableId="709262660">
    <w:abstractNumId w:val="22"/>
  </w:num>
  <w:num w:numId="20" w16cid:durableId="157116665">
    <w:abstractNumId w:val="19"/>
  </w:num>
  <w:num w:numId="21" w16cid:durableId="1059942586">
    <w:abstractNumId w:val="10"/>
  </w:num>
  <w:num w:numId="22" w16cid:durableId="1381829634">
    <w:abstractNumId w:val="12"/>
  </w:num>
  <w:num w:numId="23" w16cid:durableId="1228373725">
    <w:abstractNumId w:val="38"/>
  </w:num>
  <w:num w:numId="24" w16cid:durableId="112557382">
    <w:abstractNumId w:val="16"/>
  </w:num>
  <w:num w:numId="25" w16cid:durableId="558174950">
    <w:abstractNumId w:val="1"/>
  </w:num>
  <w:num w:numId="26" w16cid:durableId="2095123281">
    <w:abstractNumId w:val="18"/>
  </w:num>
  <w:num w:numId="27" w16cid:durableId="620111861">
    <w:abstractNumId w:val="14"/>
  </w:num>
  <w:num w:numId="28" w16cid:durableId="1078207155">
    <w:abstractNumId w:val="42"/>
  </w:num>
  <w:num w:numId="29" w16cid:durableId="750933971">
    <w:abstractNumId w:val="41"/>
  </w:num>
  <w:num w:numId="30" w16cid:durableId="439183110">
    <w:abstractNumId w:val="21"/>
  </w:num>
  <w:num w:numId="31" w16cid:durableId="458382328">
    <w:abstractNumId w:val="31"/>
  </w:num>
  <w:num w:numId="32" w16cid:durableId="1547985411">
    <w:abstractNumId w:val="9"/>
  </w:num>
  <w:num w:numId="33" w16cid:durableId="882981164">
    <w:abstractNumId w:val="7"/>
  </w:num>
  <w:num w:numId="34" w16cid:durableId="1419718285">
    <w:abstractNumId w:val="29"/>
  </w:num>
  <w:num w:numId="35" w16cid:durableId="23363081">
    <w:abstractNumId w:val="25"/>
  </w:num>
  <w:num w:numId="36" w16cid:durableId="679744123">
    <w:abstractNumId w:val="3"/>
  </w:num>
  <w:num w:numId="37" w16cid:durableId="2042850783">
    <w:abstractNumId w:val="8"/>
  </w:num>
  <w:num w:numId="38" w16cid:durableId="1826774164">
    <w:abstractNumId w:val="13"/>
  </w:num>
  <w:num w:numId="39" w16cid:durableId="1642030867">
    <w:abstractNumId w:val="44"/>
  </w:num>
  <w:num w:numId="40" w16cid:durableId="1349793731">
    <w:abstractNumId w:val="2"/>
  </w:num>
  <w:num w:numId="41" w16cid:durableId="752629325">
    <w:abstractNumId w:val="39"/>
  </w:num>
  <w:num w:numId="42" w16cid:durableId="486019788">
    <w:abstractNumId w:val="6"/>
  </w:num>
  <w:num w:numId="43" w16cid:durableId="1166021601">
    <w:abstractNumId w:val="34"/>
  </w:num>
  <w:num w:numId="44" w16cid:durableId="1514800184">
    <w:abstractNumId w:val="11"/>
  </w:num>
  <w:num w:numId="45" w16cid:durableId="1694725413">
    <w:abstractNumId w:val="36"/>
  </w:num>
  <w:num w:numId="46" w16cid:durableId="21372603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tDQ1MTQzNjMzMzJX0lEKTi0uzszPAykwqgUAbjuS/CwAAAA="/>
  </w:docVars>
  <w:rsids>
    <w:rsidRoot w:val="00B72E42"/>
    <w:rsid w:val="000141FD"/>
    <w:rsid w:val="00014C09"/>
    <w:rsid w:val="00044009"/>
    <w:rsid w:val="00044943"/>
    <w:rsid w:val="000617DD"/>
    <w:rsid w:val="00067E25"/>
    <w:rsid w:val="00072037"/>
    <w:rsid w:val="000764B2"/>
    <w:rsid w:val="000855EF"/>
    <w:rsid w:val="00096D4B"/>
    <w:rsid w:val="00097688"/>
    <w:rsid w:val="000B0A30"/>
    <w:rsid w:val="000B4055"/>
    <w:rsid w:val="000C1AF7"/>
    <w:rsid w:val="000C30DF"/>
    <w:rsid w:val="00101C82"/>
    <w:rsid w:val="00107ADE"/>
    <w:rsid w:val="00122B06"/>
    <w:rsid w:val="00126F91"/>
    <w:rsid w:val="0013178F"/>
    <w:rsid w:val="00161219"/>
    <w:rsid w:val="00167513"/>
    <w:rsid w:val="00191E84"/>
    <w:rsid w:val="00193A28"/>
    <w:rsid w:val="00193D12"/>
    <w:rsid w:val="001A3D7C"/>
    <w:rsid w:val="001B2FB5"/>
    <w:rsid w:val="001B6B67"/>
    <w:rsid w:val="001C54AA"/>
    <w:rsid w:val="001E11AC"/>
    <w:rsid w:val="001E72E3"/>
    <w:rsid w:val="00210570"/>
    <w:rsid w:val="002122DF"/>
    <w:rsid w:val="002148E6"/>
    <w:rsid w:val="002265D8"/>
    <w:rsid w:val="00226777"/>
    <w:rsid w:val="00227C83"/>
    <w:rsid w:val="00230433"/>
    <w:rsid w:val="002511AB"/>
    <w:rsid w:val="00254C53"/>
    <w:rsid w:val="002667C0"/>
    <w:rsid w:val="00277C4E"/>
    <w:rsid w:val="00283793"/>
    <w:rsid w:val="00292266"/>
    <w:rsid w:val="002A0980"/>
    <w:rsid w:val="002A1AED"/>
    <w:rsid w:val="002A5D15"/>
    <w:rsid w:val="002A7627"/>
    <w:rsid w:val="002C5CD2"/>
    <w:rsid w:val="002D5468"/>
    <w:rsid w:val="00307B92"/>
    <w:rsid w:val="00314A9A"/>
    <w:rsid w:val="00315331"/>
    <w:rsid w:val="00325570"/>
    <w:rsid w:val="0034628A"/>
    <w:rsid w:val="0034675D"/>
    <w:rsid w:val="00366515"/>
    <w:rsid w:val="003707CB"/>
    <w:rsid w:val="00386C06"/>
    <w:rsid w:val="0038789B"/>
    <w:rsid w:val="003A6151"/>
    <w:rsid w:val="003A754F"/>
    <w:rsid w:val="003B06B2"/>
    <w:rsid w:val="003B7579"/>
    <w:rsid w:val="003C31F6"/>
    <w:rsid w:val="003C5413"/>
    <w:rsid w:val="003D3BF7"/>
    <w:rsid w:val="003D7BBC"/>
    <w:rsid w:val="003F192A"/>
    <w:rsid w:val="003F3298"/>
    <w:rsid w:val="00415117"/>
    <w:rsid w:val="00420FF3"/>
    <w:rsid w:val="004355A7"/>
    <w:rsid w:val="00483845"/>
    <w:rsid w:val="004918AF"/>
    <w:rsid w:val="00495B33"/>
    <w:rsid w:val="004A110A"/>
    <w:rsid w:val="004A2B7A"/>
    <w:rsid w:val="004B6708"/>
    <w:rsid w:val="004C5B67"/>
    <w:rsid w:val="004C5C9B"/>
    <w:rsid w:val="004E3BBF"/>
    <w:rsid w:val="004E41A1"/>
    <w:rsid w:val="004F38E4"/>
    <w:rsid w:val="0051117D"/>
    <w:rsid w:val="00517142"/>
    <w:rsid w:val="00525BF9"/>
    <w:rsid w:val="00532A52"/>
    <w:rsid w:val="0053498E"/>
    <w:rsid w:val="005363AA"/>
    <w:rsid w:val="00543A7A"/>
    <w:rsid w:val="00555711"/>
    <w:rsid w:val="00571962"/>
    <w:rsid w:val="00596B65"/>
    <w:rsid w:val="005A5B6C"/>
    <w:rsid w:val="005A763B"/>
    <w:rsid w:val="005B3BF3"/>
    <w:rsid w:val="005C0B6F"/>
    <w:rsid w:val="005C0FD7"/>
    <w:rsid w:val="005D3E83"/>
    <w:rsid w:val="005D513A"/>
    <w:rsid w:val="005E5D4D"/>
    <w:rsid w:val="00603C04"/>
    <w:rsid w:val="00604DD6"/>
    <w:rsid w:val="00611820"/>
    <w:rsid w:val="006209AD"/>
    <w:rsid w:val="00627393"/>
    <w:rsid w:val="00645AAD"/>
    <w:rsid w:val="0065274E"/>
    <w:rsid w:val="00680064"/>
    <w:rsid w:val="00685CF1"/>
    <w:rsid w:val="006879FB"/>
    <w:rsid w:val="006A2E14"/>
    <w:rsid w:val="006A43E5"/>
    <w:rsid w:val="006A512F"/>
    <w:rsid w:val="006B06F3"/>
    <w:rsid w:val="006B1732"/>
    <w:rsid w:val="006B3CDB"/>
    <w:rsid w:val="006B5F33"/>
    <w:rsid w:val="006B6150"/>
    <w:rsid w:val="006C4B69"/>
    <w:rsid w:val="006C63BE"/>
    <w:rsid w:val="006D5A13"/>
    <w:rsid w:val="006D6612"/>
    <w:rsid w:val="006D72D9"/>
    <w:rsid w:val="0070555F"/>
    <w:rsid w:val="00710C38"/>
    <w:rsid w:val="00715CFA"/>
    <w:rsid w:val="00717FBC"/>
    <w:rsid w:val="00722BAA"/>
    <w:rsid w:val="00730AB3"/>
    <w:rsid w:val="00730AC0"/>
    <w:rsid w:val="007334A8"/>
    <w:rsid w:val="00736561"/>
    <w:rsid w:val="00737545"/>
    <w:rsid w:val="00745C0A"/>
    <w:rsid w:val="00745E1E"/>
    <w:rsid w:val="00755B87"/>
    <w:rsid w:val="00757028"/>
    <w:rsid w:val="007577F8"/>
    <w:rsid w:val="00766E85"/>
    <w:rsid w:val="00786E44"/>
    <w:rsid w:val="0079087D"/>
    <w:rsid w:val="00793097"/>
    <w:rsid w:val="007A146C"/>
    <w:rsid w:val="007A34F7"/>
    <w:rsid w:val="007A420F"/>
    <w:rsid w:val="007B01C7"/>
    <w:rsid w:val="007B502B"/>
    <w:rsid w:val="007F3C3B"/>
    <w:rsid w:val="0080274B"/>
    <w:rsid w:val="00821CF5"/>
    <w:rsid w:val="00842B3F"/>
    <w:rsid w:val="008540E0"/>
    <w:rsid w:val="00860951"/>
    <w:rsid w:val="00862C9E"/>
    <w:rsid w:val="00871236"/>
    <w:rsid w:val="008740E8"/>
    <w:rsid w:val="00877C2F"/>
    <w:rsid w:val="00880DC4"/>
    <w:rsid w:val="008A721B"/>
    <w:rsid w:val="008B0E30"/>
    <w:rsid w:val="008C5A7C"/>
    <w:rsid w:val="008C624D"/>
    <w:rsid w:val="008D7B83"/>
    <w:rsid w:val="008F3A30"/>
    <w:rsid w:val="00903592"/>
    <w:rsid w:val="00904725"/>
    <w:rsid w:val="00907D01"/>
    <w:rsid w:val="00931A56"/>
    <w:rsid w:val="00937B73"/>
    <w:rsid w:val="00944345"/>
    <w:rsid w:val="0095312D"/>
    <w:rsid w:val="00984488"/>
    <w:rsid w:val="00990E1B"/>
    <w:rsid w:val="0099368F"/>
    <w:rsid w:val="009C0EC4"/>
    <w:rsid w:val="009C21E7"/>
    <w:rsid w:val="009C4756"/>
    <w:rsid w:val="009D16AF"/>
    <w:rsid w:val="009D594F"/>
    <w:rsid w:val="009E0E14"/>
    <w:rsid w:val="009F503A"/>
    <w:rsid w:val="00A527DF"/>
    <w:rsid w:val="00A55B39"/>
    <w:rsid w:val="00A60DE6"/>
    <w:rsid w:val="00A60F2A"/>
    <w:rsid w:val="00A644D1"/>
    <w:rsid w:val="00A80B14"/>
    <w:rsid w:val="00AA7E21"/>
    <w:rsid w:val="00AB4A87"/>
    <w:rsid w:val="00AD4A1D"/>
    <w:rsid w:val="00AF376E"/>
    <w:rsid w:val="00B21DB8"/>
    <w:rsid w:val="00B30468"/>
    <w:rsid w:val="00B307FF"/>
    <w:rsid w:val="00B325BA"/>
    <w:rsid w:val="00B331D1"/>
    <w:rsid w:val="00B338E7"/>
    <w:rsid w:val="00B4696D"/>
    <w:rsid w:val="00B55745"/>
    <w:rsid w:val="00B72E42"/>
    <w:rsid w:val="00B73D16"/>
    <w:rsid w:val="00B749C6"/>
    <w:rsid w:val="00B832AF"/>
    <w:rsid w:val="00B95BFD"/>
    <w:rsid w:val="00BB007B"/>
    <w:rsid w:val="00BB5918"/>
    <w:rsid w:val="00BD79A1"/>
    <w:rsid w:val="00BE5F2A"/>
    <w:rsid w:val="00BF3757"/>
    <w:rsid w:val="00C35D8E"/>
    <w:rsid w:val="00C46E3A"/>
    <w:rsid w:val="00C471BE"/>
    <w:rsid w:val="00C50BB0"/>
    <w:rsid w:val="00C50BC1"/>
    <w:rsid w:val="00C54F3C"/>
    <w:rsid w:val="00C551C1"/>
    <w:rsid w:val="00C725B8"/>
    <w:rsid w:val="00CB7922"/>
    <w:rsid w:val="00CD071B"/>
    <w:rsid w:val="00CD182C"/>
    <w:rsid w:val="00CD193B"/>
    <w:rsid w:val="00CD500E"/>
    <w:rsid w:val="00CD56FA"/>
    <w:rsid w:val="00D1516B"/>
    <w:rsid w:val="00D23D96"/>
    <w:rsid w:val="00D42AF5"/>
    <w:rsid w:val="00D44211"/>
    <w:rsid w:val="00D557DC"/>
    <w:rsid w:val="00D64144"/>
    <w:rsid w:val="00D641A8"/>
    <w:rsid w:val="00D65194"/>
    <w:rsid w:val="00D72AB7"/>
    <w:rsid w:val="00D737DC"/>
    <w:rsid w:val="00D83564"/>
    <w:rsid w:val="00D911F4"/>
    <w:rsid w:val="00DB5542"/>
    <w:rsid w:val="00DC0AC1"/>
    <w:rsid w:val="00DE4DA1"/>
    <w:rsid w:val="00E0036C"/>
    <w:rsid w:val="00E04E79"/>
    <w:rsid w:val="00E10025"/>
    <w:rsid w:val="00E129A3"/>
    <w:rsid w:val="00E21BEB"/>
    <w:rsid w:val="00E21FBC"/>
    <w:rsid w:val="00E25F1B"/>
    <w:rsid w:val="00E30BA4"/>
    <w:rsid w:val="00E516E1"/>
    <w:rsid w:val="00E52039"/>
    <w:rsid w:val="00E67F85"/>
    <w:rsid w:val="00E7094E"/>
    <w:rsid w:val="00E84D8B"/>
    <w:rsid w:val="00E9601B"/>
    <w:rsid w:val="00EA075C"/>
    <w:rsid w:val="00EA0F52"/>
    <w:rsid w:val="00EB1B3D"/>
    <w:rsid w:val="00ED1C85"/>
    <w:rsid w:val="00EE6457"/>
    <w:rsid w:val="00EE64AF"/>
    <w:rsid w:val="00EE7FD6"/>
    <w:rsid w:val="00EF4006"/>
    <w:rsid w:val="00F11B14"/>
    <w:rsid w:val="00F22DC8"/>
    <w:rsid w:val="00F2726D"/>
    <w:rsid w:val="00F328EC"/>
    <w:rsid w:val="00F33552"/>
    <w:rsid w:val="00F37D36"/>
    <w:rsid w:val="00F42D09"/>
    <w:rsid w:val="00F45AA5"/>
    <w:rsid w:val="00F63DF4"/>
    <w:rsid w:val="00F6585C"/>
    <w:rsid w:val="00F87019"/>
    <w:rsid w:val="00F87959"/>
    <w:rsid w:val="00FB34B8"/>
    <w:rsid w:val="00FC0652"/>
    <w:rsid w:val="00FC3433"/>
    <w:rsid w:val="00FD70BD"/>
    <w:rsid w:val="00FE046A"/>
    <w:rsid w:val="00FE4800"/>
    <w:rsid w:val="00FE622B"/>
    <w:rsid w:val="00FF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C1781A"/>
  <w15:docId w15:val="{86ED6C7E-42EC-43D0-A9BF-EA5908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42"/>
    <w:pPr>
      <w:widowControl w:val="0"/>
      <w:tabs>
        <w:tab w:val="left" w:pos="-720"/>
      </w:tab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4"/>
      <w:szCs w:val="20"/>
    </w:rPr>
  </w:style>
  <w:style w:type="paragraph" w:styleId="Heading1">
    <w:name w:val="heading 1"/>
    <w:basedOn w:val="Normal"/>
    <w:next w:val="Normal"/>
    <w:link w:val="Heading1Char"/>
    <w:qFormat/>
    <w:rsid w:val="00B72E42"/>
    <w:pPr>
      <w:keepNext/>
      <w:spacing w:after="120"/>
      <w:outlineLvl w:val="0"/>
    </w:pPr>
    <w:rPr>
      <w:rFonts w:ascii="Times New Roman" w:hAnsi="Times New Roman"/>
      <w:b/>
      <w:caps/>
      <w:kern w:val="28"/>
      <w:u w:val="single"/>
    </w:rPr>
  </w:style>
  <w:style w:type="paragraph" w:styleId="Heading2">
    <w:name w:val="heading 2"/>
    <w:basedOn w:val="Normal"/>
    <w:next w:val="Normal"/>
    <w:link w:val="Heading2Char"/>
    <w:qFormat/>
    <w:rsid w:val="00B72E42"/>
    <w:pPr>
      <w:keepNext/>
      <w:spacing w:after="120"/>
      <w:outlineLvl w:val="1"/>
    </w:pPr>
    <w:rPr>
      <w:rFonts w:ascii="Times New Roman" w:hAnsi="Times New Roman"/>
      <w:b/>
      <w:smallCaps/>
      <w:u w:val="single"/>
    </w:rPr>
  </w:style>
  <w:style w:type="paragraph" w:styleId="Heading7">
    <w:name w:val="heading 7"/>
    <w:basedOn w:val="Normal"/>
    <w:next w:val="Normal"/>
    <w:link w:val="Heading7Char"/>
    <w:uiPriority w:val="9"/>
    <w:unhideWhenUsed/>
    <w:qFormat/>
    <w:rsid w:val="005A5B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E42"/>
    <w:rPr>
      <w:rFonts w:ascii="Times New Roman" w:eastAsia="Times New Roman" w:hAnsi="Times New Roman" w:cs="Times New Roman"/>
      <w:b/>
      <w:caps/>
      <w:kern w:val="28"/>
      <w:sz w:val="24"/>
      <w:szCs w:val="20"/>
      <w:u w:val="single"/>
    </w:rPr>
  </w:style>
  <w:style w:type="character" w:customStyle="1" w:styleId="Heading2Char">
    <w:name w:val="Heading 2 Char"/>
    <w:basedOn w:val="DefaultParagraphFont"/>
    <w:link w:val="Heading2"/>
    <w:rsid w:val="00B72E42"/>
    <w:rPr>
      <w:rFonts w:ascii="Times New Roman" w:eastAsia="Times New Roman" w:hAnsi="Times New Roman" w:cs="Times New Roman"/>
      <w:b/>
      <w:smallCaps/>
      <w:sz w:val="24"/>
      <w:szCs w:val="20"/>
      <w:u w:val="single"/>
    </w:rPr>
  </w:style>
  <w:style w:type="paragraph" w:styleId="EndnoteText">
    <w:name w:val="endnote text"/>
    <w:basedOn w:val="Normal"/>
    <w:link w:val="EndnoteTextChar"/>
    <w:semiHidden/>
    <w:rsid w:val="00B72E42"/>
  </w:style>
  <w:style w:type="character" w:customStyle="1" w:styleId="EndnoteTextChar">
    <w:name w:val="Endnote Text Char"/>
    <w:basedOn w:val="DefaultParagraphFont"/>
    <w:link w:val="EndnoteText"/>
    <w:semiHidden/>
    <w:rsid w:val="00B72E42"/>
    <w:rPr>
      <w:rFonts w:ascii="Courier New" w:eastAsia="Times New Roman" w:hAnsi="Courier New" w:cs="Times New Roman"/>
      <w:sz w:val="24"/>
      <w:szCs w:val="20"/>
    </w:rPr>
  </w:style>
  <w:style w:type="character" w:styleId="EndnoteReference">
    <w:name w:val="endnote reference"/>
    <w:basedOn w:val="DefaultParagraphFont"/>
    <w:semiHidden/>
    <w:rsid w:val="00B72E42"/>
    <w:rPr>
      <w:vertAlign w:val="superscript"/>
    </w:rPr>
  </w:style>
  <w:style w:type="paragraph" w:styleId="FootnoteText">
    <w:name w:val="footnote text"/>
    <w:basedOn w:val="Normal"/>
    <w:link w:val="FootnoteTextChar"/>
    <w:semiHidden/>
    <w:rsid w:val="00B72E42"/>
  </w:style>
  <w:style w:type="character" w:customStyle="1" w:styleId="FootnoteTextChar">
    <w:name w:val="Footnote Text Char"/>
    <w:basedOn w:val="DefaultParagraphFont"/>
    <w:link w:val="FootnoteText"/>
    <w:semiHidden/>
    <w:rsid w:val="00B72E42"/>
    <w:rPr>
      <w:rFonts w:ascii="Courier New" w:eastAsia="Times New Roman" w:hAnsi="Courier New" w:cs="Times New Roman"/>
      <w:sz w:val="24"/>
      <w:szCs w:val="20"/>
    </w:rPr>
  </w:style>
  <w:style w:type="character" w:styleId="FootnoteReference">
    <w:name w:val="footnote reference"/>
    <w:basedOn w:val="DefaultParagraphFont"/>
    <w:semiHidden/>
    <w:rsid w:val="00B72E42"/>
    <w:rPr>
      <w:vertAlign w:val="superscript"/>
    </w:rPr>
  </w:style>
  <w:style w:type="paragraph" w:styleId="TOC1">
    <w:name w:val="toc 1"/>
    <w:basedOn w:val="Normal"/>
    <w:next w:val="Normal"/>
    <w:uiPriority w:val="39"/>
    <w:rsid w:val="00B72E42"/>
    <w:pPr>
      <w:tabs>
        <w:tab w:val="right" w:leader="dot" w:pos="9360"/>
      </w:tabs>
      <w:spacing w:before="120"/>
      <w:ind w:left="720" w:right="720" w:hanging="720"/>
    </w:pPr>
    <w:rPr>
      <w:rFonts w:ascii="Times New Roman" w:hAnsi="Times New Roman"/>
    </w:rPr>
  </w:style>
  <w:style w:type="paragraph" w:styleId="TOC2">
    <w:name w:val="toc 2"/>
    <w:basedOn w:val="Normal"/>
    <w:next w:val="Normal"/>
    <w:uiPriority w:val="39"/>
    <w:rsid w:val="00B72E42"/>
    <w:pPr>
      <w:tabs>
        <w:tab w:val="right" w:leader="dot" w:pos="9360"/>
      </w:tabs>
      <w:ind w:left="1440" w:right="720" w:hanging="720"/>
    </w:pPr>
    <w:rPr>
      <w:rFonts w:ascii="Times New Roman" w:hAnsi="Times New Roman"/>
      <w:smallCaps/>
    </w:rPr>
  </w:style>
  <w:style w:type="paragraph" w:styleId="TOC3">
    <w:name w:val="toc 3"/>
    <w:basedOn w:val="Normal"/>
    <w:next w:val="Normal"/>
    <w:semiHidden/>
    <w:rsid w:val="00B72E42"/>
    <w:pPr>
      <w:tabs>
        <w:tab w:val="right" w:leader="dot" w:pos="9360"/>
      </w:tabs>
      <w:ind w:left="2160" w:right="720" w:hanging="720"/>
    </w:pPr>
  </w:style>
  <w:style w:type="paragraph" w:styleId="TOC4">
    <w:name w:val="toc 4"/>
    <w:basedOn w:val="Normal"/>
    <w:next w:val="Normal"/>
    <w:semiHidden/>
    <w:rsid w:val="00B72E42"/>
    <w:pPr>
      <w:tabs>
        <w:tab w:val="right" w:leader="dot" w:pos="9360"/>
      </w:tabs>
      <w:ind w:left="2880" w:right="720" w:hanging="720"/>
    </w:pPr>
  </w:style>
  <w:style w:type="paragraph" w:styleId="TOC5">
    <w:name w:val="toc 5"/>
    <w:basedOn w:val="Normal"/>
    <w:next w:val="Normal"/>
    <w:semiHidden/>
    <w:rsid w:val="00B72E42"/>
    <w:pPr>
      <w:tabs>
        <w:tab w:val="right" w:leader="dot" w:pos="9360"/>
      </w:tabs>
      <w:ind w:left="3600" w:right="720" w:hanging="720"/>
    </w:pPr>
  </w:style>
  <w:style w:type="paragraph" w:styleId="TOC6">
    <w:name w:val="toc 6"/>
    <w:basedOn w:val="Normal"/>
    <w:next w:val="Normal"/>
    <w:semiHidden/>
    <w:rsid w:val="00B72E42"/>
    <w:pPr>
      <w:tabs>
        <w:tab w:val="right" w:pos="9360"/>
      </w:tabs>
      <w:ind w:left="720" w:hanging="720"/>
    </w:pPr>
  </w:style>
  <w:style w:type="paragraph" w:styleId="TOC7">
    <w:name w:val="toc 7"/>
    <w:basedOn w:val="Normal"/>
    <w:next w:val="Normal"/>
    <w:semiHidden/>
    <w:rsid w:val="00B72E42"/>
    <w:pPr>
      <w:ind w:left="720" w:hanging="720"/>
    </w:pPr>
  </w:style>
  <w:style w:type="paragraph" w:styleId="TOC8">
    <w:name w:val="toc 8"/>
    <w:basedOn w:val="Normal"/>
    <w:next w:val="Normal"/>
    <w:semiHidden/>
    <w:rsid w:val="00B72E42"/>
    <w:pPr>
      <w:tabs>
        <w:tab w:val="right" w:pos="9360"/>
      </w:tabs>
      <w:ind w:left="720" w:hanging="720"/>
    </w:pPr>
  </w:style>
  <w:style w:type="paragraph" w:styleId="TOC9">
    <w:name w:val="toc 9"/>
    <w:basedOn w:val="Normal"/>
    <w:next w:val="Normal"/>
    <w:semiHidden/>
    <w:rsid w:val="00B72E42"/>
    <w:pPr>
      <w:tabs>
        <w:tab w:val="right" w:leader="dot" w:pos="9360"/>
      </w:tabs>
      <w:ind w:left="720" w:hanging="720"/>
    </w:pPr>
  </w:style>
  <w:style w:type="paragraph" w:styleId="Index1">
    <w:name w:val="index 1"/>
    <w:basedOn w:val="Normal"/>
    <w:next w:val="Normal"/>
    <w:semiHidden/>
    <w:rsid w:val="00B72E42"/>
    <w:pPr>
      <w:tabs>
        <w:tab w:val="right" w:leader="dot" w:pos="9360"/>
      </w:tabs>
      <w:ind w:left="1440" w:right="720" w:hanging="1440"/>
    </w:pPr>
  </w:style>
  <w:style w:type="paragraph" w:styleId="Index2">
    <w:name w:val="index 2"/>
    <w:basedOn w:val="Normal"/>
    <w:next w:val="Normal"/>
    <w:semiHidden/>
    <w:rsid w:val="00B72E42"/>
    <w:pPr>
      <w:tabs>
        <w:tab w:val="right" w:leader="dot" w:pos="9360"/>
      </w:tabs>
      <w:ind w:left="1440" w:right="720" w:hanging="720"/>
    </w:pPr>
  </w:style>
  <w:style w:type="paragraph" w:styleId="TOAHeading">
    <w:name w:val="toa heading"/>
    <w:basedOn w:val="Normal"/>
    <w:next w:val="Normal"/>
    <w:semiHidden/>
    <w:rsid w:val="00B72E42"/>
    <w:pPr>
      <w:tabs>
        <w:tab w:val="right" w:pos="9360"/>
      </w:tabs>
    </w:pPr>
  </w:style>
  <w:style w:type="paragraph" w:styleId="Caption">
    <w:name w:val="caption"/>
    <w:basedOn w:val="Normal"/>
    <w:next w:val="Normal"/>
    <w:qFormat/>
    <w:rsid w:val="00B72E42"/>
  </w:style>
  <w:style w:type="character" w:customStyle="1" w:styleId="EquationCaption">
    <w:name w:val="_Equation Caption"/>
    <w:rsid w:val="00B72E42"/>
  </w:style>
  <w:style w:type="paragraph" w:styleId="Footer">
    <w:name w:val="footer"/>
    <w:basedOn w:val="Normal"/>
    <w:link w:val="FooterChar"/>
    <w:uiPriority w:val="99"/>
    <w:rsid w:val="00B72E42"/>
    <w:pPr>
      <w:tabs>
        <w:tab w:val="center" w:pos="4320"/>
        <w:tab w:val="right" w:pos="8640"/>
      </w:tabs>
    </w:pPr>
  </w:style>
  <w:style w:type="character" w:customStyle="1" w:styleId="FooterChar">
    <w:name w:val="Footer Char"/>
    <w:basedOn w:val="DefaultParagraphFont"/>
    <w:link w:val="Footer"/>
    <w:uiPriority w:val="99"/>
    <w:rsid w:val="00B72E42"/>
    <w:rPr>
      <w:rFonts w:ascii="Courier New" w:eastAsia="Times New Roman" w:hAnsi="Courier New" w:cs="Times New Roman"/>
      <w:sz w:val="24"/>
      <w:szCs w:val="20"/>
    </w:rPr>
  </w:style>
  <w:style w:type="paragraph" w:styleId="Header">
    <w:name w:val="header"/>
    <w:basedOn w:val="Normal"/>
    <w:link w:val="HeaderChar"/>
    <w:rsid w:val="00B72E42"/>
    <w:pPr>
      <w:tabs>
        <w:tab w:val="center" w:pos="4320"/>
        <w:tab w:val="right" w:pos="8640"/>
      </w:tabs>
    </w:pPr>
  </w:style>
  <w:style w:type="character" w:customStyle="1" w:styleId="HeaderChar">
    <w:name w:val="Header Char"/>
    <w:basedOn w:val="DefaultParagraphFont"/>
    <w:link w:val="Header"/>
    <w:rsid w:val="00B72E42"/>
    <w:rPr>
      <w:rFonts w:ascii="Courier New" w:eastAsia="Times New Roman" w:hAnsi="Courier New" w:cs="Times New Roman"/>
      <w:sz w:val="24"/>
      <w:szCs w:val="20"/>
    </w:rPr>
  </w:style>
  <w:style w:type="character" w:styleId="PageNumber">
    <w:name w:val="page number"/>
    <w:basedOn w:val="DefaultParagraphFont"/>
    <w:rsid w:val="00B72E42"/>
  </w:style>
  <w:style w:type="paragraph" w:styleId="BalloonText">
    <w:name w:val="Balloon Text"/>
    <w:basedOn w:val="Normal"/>
    <w:link w:val="BalloonTextChar"/>
    <w:semiHidden/>
    <w:rsid w:val="00B72E42"/>
    <w:rPr>
      <w:rFonts w:ascii="Tahoma" w:hAnsi="Tahoma" w:cs="Tahoma"/>
      <w:sz w:val="16"/>
      <w:szCs w:val="16"/>
    </w:rPr>
  </w:style>
  <w:style w:type="character" w:customStyle="1" w:styleId="BalloonTextChar">
    <w:name w:val="Balloon Text Char"/>
    <w:basedOn w:val="DefaultParagraphFont"/>
    <w:link w:val="BalloonText"/>
    <w:semiHidden/>
    <w:rsid w:val="00B72E42"/>
    <w:rPr>
      <w:rFonts w:ascii="Tahoma" w:eastAsia="Times New Roman" w:hAnsi="Tahoma" w:cs="Tahoma"/>
      <w:sz w:val="16"/>
      <w:szCs w:val="16"/>
    </w:rPr>
  </w:style>
  <w:style w:type="paragraph" w:styleId="ListParagraph">
    <w:name w:val="List Paragraph"/>
    <w:basedOn w:val="Normal"/>
    <w:uiPriority w:val="34"/>
    <w:qFormat/>
    <w:rsid w:val="00E52039"/>
    <w:pPr>
      <w:ind w:left="720"/>
      <w:contextualSpacing/>
    </w:pPr>
  </w:style>
  <w:style w:type="paragraph" w:styleId="NoSpacing">
    <w:name w:val="No Spacing"/>
    <w:link w:val="NoSpacingChar"/>
    <w:uiPriority w:val="1"/>
    <w:qFormat/>
    <w:rsid w:val="005A5B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A5B6C"/>
    <w:rPr>
      <w:rFonts w:eastAsiaTheme="minorEastAsia"/>
      <w:lang w:eastAsia="ja-JP"/>
    </w:rPr>
  </w:style>
  <w:style w:type="character" w:customStyle="1" w:styleId="Heading7Char">
    <w:name w:val="Heading 7 Char"/>
    <w:basedOn w:val="DefaultParagraphFont"/>
    <w:link w:val="Heading7"/>
    <w:uiPriority w:val="9"/>
    <w:rsid w:val="005A5B6C"/>
    <w:rPr>
      <w:rFonts w:asciiTheme="majorHAnsi" w:eastAsiaTheme="majorEastAsia" w:hAnsiTheme="majorHAnsi" w:cstheme="majorBidi"/>
      <w:i/>
      <w:iCs/>
      <w:color w:val="404040" w:themeColor="text1" w:themeTint="BF"/>
      <w:sz w:val="24"/>
      <w:szCs w:val="20"/>
    </w:rPr>
  </w:style>
  <w:style w:type="paragraph" w:customStyle="1" w:styleId="Default">
    <w:name w:val="Default"/>
    <w:rsid w:val="008540E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21FBC"/>
    <w:rPr>
      <w:color w:val="0000FF" w:themeColor="hyperlink"/>
      <w:u w:val="single"/>
    </w:rPr>
  </w:style>
  <w:style w:type="character" w:styleId="FollowedHyperlink">
    <w:name w:val="FollowedHyperlink"/>
    <w:basedOn w:val="DefaultParagraphFont"/>
    <w:uiPriority w:val="99"/>
    <w:semiHidden/>
    <w:unhideWhenUsed/>
    <w:rsid w:val="00E21FBC"/>
    <w:rPr>
      <w:color w:val="800080" w:themeColor="followedHyperlink"/>
      <w:u w:val="single"/>
    </w:rPr>
  </w:style>
  <w:style w:type="paragraph" w:styleId="BodyTextIndent">
    <w:name w:val="Body Text Indent"/>
    <w:basedOn w:val="Normal"/>
    <w:link w:val="BodyTextIndentChar"/>
    <w:rsid w:val="00907D01"/>
    <w:pPr>
      <w:widowControl/>
      <w:tabs>
        <w:tab w:val="clear" w:pos="-720"/>
      </w:tabs>
      <w:suppressAutoHyphens w:val="0"/>
      <w:overflowPunct/>
      <w:autoSpaceDE/>
      <w:autoSpaceDN/>
      <w:adjustRightInd/>
      <w:ind w:left="3600" w:hanging="2880"/>
      <w:jc w:val="left"/>
      <w:textAlignment w:val="auto"/>
    </w:pPr>
    <w:rPr>
      <w:rFonts w:ascii="Times New Roman" w:hAnsi="Times New Roman"/>
      <w:b/>
      <w:sz w:val="36"/>
    </w:rPr>
  </w:style>
  <w:style w:type="character" w:customStyle="1" w:styleId="BodyTextIndentChar">
    <w:name w:val="Body Text Indent Char"/>
    <w:basedOn w:val="DefaultParagraphFont"/>
    <w:link w:val="BodyTextIndent"/>
    <w:rsid w:val="00907D01"/>
    <w:rPr>
      <w:rFonts w:ascii="Times New Roman" w:eastAsia="Times New Roman" w:hAnsi="Times New Roman" w:cs="Times New Roman"/>
      <w:b/>
      <w:sz w:val="36"/>
      <w:szCs w:val="20"/>
    </w:rPr>
  </w:style>
  <w:style w:type="paragraph" w:customStyle="1" w:styleId="Level1">
    <w:name w:val="Level 1"/>
    <w:basedOn w:val="Normal"/>
    <w:rsid w:val="00FE4800"/>
    <w:pPr>
      <w:widowControl/>
      <w:numPr>
        <w:numId w:val="21"/>
      </w:numPr>
      <w:tabs>
        <w:tab w:val="clear" w:pos="-720"/>
      </w:tabs>
      <w:suppressAutoHyphens w:val="0"/>
      <w:overflowPunct/>
      <w:autoSpaceDE/>
      <w:autoSpaceDN/>
      <w:adjustRightInd/>
      <w:jc w:val="left"/>
      <w:textAlignment w:val="auto"/>
    </w:pPr>
    <w:rPr>
      <w:rFonts w:ascii="Times New Roman" w:hAnsi="Times New Roman"/>
      <w:szCs w:val="24"/>
    </w:rPr>
  </w:style>
  <w:style w:type="paragraph" w:customStyle="1" w:styleId="Level3">
    <w:name w:val="Level 3"/>
    <w:basedOn w:val="Normal"/>
    <w:rsid w:val="00FE4800"/>
    <w:pPr>
      <w:widowControl/>
      <w:numPr>
        <w:ilvl w:val="2"/>
        <w:numId w:val="21"/>
      </w:numPr>
      <w:tabs>
        <w:tab w:val="clear" w:pos="-720"/>
      </w:tabs>
      <w:suppressAutoHyphens w:val="0"/>
      <w:overflowPunct/>
      <w:autoSpaceDE/>
      <w:autoSpaceDN/>
      <w:adjustRightInd/>
      <w:jc w:val="left"/>
      <w:textAlignment w:val="auto"/>
    </w:pPr>
    <w:rPr>
      <w:rFonts w:ascii="Times New Roman" w:hAnsi="Times New Roman"/>
      <w:szCs w:val="24"/>
    </w:rPr>
  </w:style>
  <w:style w:type="paragraph" w:styleId="TOCHeading">
    <w:name w:val="TOC Heading"/>
    <w:basedOn w:val="Heading1"/>
    <w:next w:val="Normal"/>
    <w:uiPriority w:val="39"/>
    <w:unhideWhenUsed/>
    <w:qFormat/>
    <w:rsid w:val="004C5B67"/>
    <w:pPr>
      <w:keepLines/>
      <w:widowControl/>
      <w:tabs>
        <w:tab w:val="clear" w:pos="-720"/>
      </w:tabs>
      <w:suppressAutoHyphens w:val="0"/>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aps w:val="0"/>
      <w:color w:val="365F91" w:themeColor="accent1" w:themeShade="BF"/>
      <w:kern w:val="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jla.memberclicks.net/index.php?option=com_content&amp;view=article&amp;id=86:njla-statement-on-children-and-libraries&amp;catid=26:njla-executive-board-statements-and-resolutions&amp;Itemid=1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la.memberclicks.net/index.php?option=com_content&amp;view=article&amp;id=86:njla-statement-on-children-and-libraries&amp;catid=26:njla-executive-board-statements-and-resolutions&amp;Itemid=161"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4056-3D8D-418C-90DF-916FC497E5C8}">
  <ds:schemaRefs>
    <ds:schemaRef ds:uri="http://schemas.openxmlformats.org/officeDocument/2006/bibliography"/>
  </ds:schemaRefs>
</ds:datastoreItem>
</file>

<file path=docMetadata/LabelInfo.xml><?xml version="1.0" encoding="utf-8"?>
<clbl:labelList xmlns:clbl="http://schemas.microsoft.com/office/2020/mipLabelMetadata">
  <clbl:label id="{feb377dd-d111-479c-aad4-16202fbd2d50}" enabled="0" method="" siteId="{feb377dd-d111-479c-aad4-16202fbd2d50}" removed="1"/>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Mirach</dc:creator>
  <cp:lastModifiedBy>Tina Zaverzence</cp:lastModifiedBy>
  <cp:revision>14</cp:revision>
  <dcterms:created xsi:type="dcterms:W3CDTF">2025-05-19T18:18:00Z</dcterms:created>
  <dcterms:modified xsi:type="dcterms:W3CDTF">2025-05-19T18:48:00Z</dcterms:modified>
</cp:coreProperties>
</file>